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1A66AE" w14:textId="557748CB" w:rsidR="00606B68" w:rsidRDefault="00606B68" w:rsidP="00862955">
      <w:pPr>
        <w:pStyle w:val="BodyText"/>
      </w:pPr>
    </w:p>
    <w:p w14:paraId="50D3A3A0" w14:textId="2601F027" w:rsidR="00F404E5" w:rsidRDefault="00CC3BC7" w:rsidP="00F404E5">
      <w:pPr>
        <w:pStyle w:val="BodyText"/>
        <w:spacing w:before="240"/>
        <w:ind w:left="3240"/>
      </w:pPr>
      <w:r>
        <mc:AlternateContent>
          <mc:Choice Requires="wps">
            <w:drawing>
              <wp:anchor distT="0" distB="0" distL="114300" distR="114300" simplePos="0" relativeHeight="251672576" behindDoc="0" locked="0" layoutInCell="1" allowOverlap="1" wp14:anchorId="226DA352" wp14:editId="2FD963FE">
                <wp:simplePos x="0" y="0"/>
                <wp:positionH relativeFrom="column">
                  <wp:posOffset>2400300</wp:posOffset>
                </wp:positionH>
                <wp:positionV relativeFrom="paragraph">
                  <wp:posOffset>261832</wp:posOffset>
                </wp:positionV>
                <wp:extent cx="1600200" cy="571500"/>
                <wp:effectExtent l="0" t="0" r="0" b="12700"/>
                <wp:wrapNone/>
                <wp:docPr id="2053" name="Text Box 2053"/>
                <wp:cNvGraphicFramePr/>
                <a:graphic xmlns:a="http://schemas.openxmlformats.org/drawingml/2006/main">
                  <a:graphicData uri="http://schemas.microsoft.com/office/word/2010/wordprocessingShape">
                    <wps:wsp>
                      <wps:cNvSpPr txBox="1"/>
                      <wps:spPr>
                        <a:xfrm>
                          <a:off x="0" y="0"/>
                          <a:ext cx="1600200" cy="5715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289147" w14:textId="77777777" w:rsidR="00DC3CA9" w:rsidRDefault="00DC3CA9" w:rsidP="00862955">
                            <w:pPr>
                              <w:pStyle w:val="Heading2"/>
                            </w:pPr>
                            <w:r>
                              <w:t>Try this!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053" o:spid="_x0000_s1026" type="#_x0000_t202" style="position:absolute;left:0;text-align:left;margin-left:189pt;margin-top:20.6pt;width:126pt;height: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" filled="f" stroked="f">
                <v:textbox inset="0,0,0,0">
                  <w:txbxContent>
                    <w:p w14:paraId="68289147" w14:textId="77777777" w:rsidR="00DC3CA9" w:rsidRDefault="00DC3CA9" w:rsidP="00862955">
                      <w:pPr>
                        <w:pStyle w:val="Heading2"/>
                      </w:pPr>
                      <w:r>
                        <w:t>Try this!</w:t>
                      </w:r>
                    </w:p>
                  </w:txbxContent>
                </v:textbox>
              </v:shape>
            </w:pict>
          </mc:Fallback>
        </mc:AlternateContent>
      </w:r>
    </w:p>
    <w:p w14:paraId="7383B369" w14:textId="53E8D360" w:rsidR="001B49D3" w:rsidRDefault="001B49D3" w:rsidP="00F404E5">
      <w:pPr>
        <w:pStyle w:val="BodyText"/>
        <w:spacing w:before="240"/>
        <w:ind w:left="3240"/>
      </w:pPr>
    </w:p>
    <w:p w14:paraId="7A2FAB7E" w14:textId="217279F2" w:rsidR="00E24D50" w:rsidRDefault="00DC3CA9" w:rsidP="00E24D50">
      <w:pPr>
        <w:pStyle w:val="BodyText"/>
        <w:tabs>
          <w:tab w:val="left" w:pos="4230"/>
        </w:tabs>
        <w:spacing w:before="240"/>
        <w:ind w:left="3690"/>
      </w:pPr>
      <w:r>
        <w:drawing>
          <wp:anchor distT="0" distB="0" distL="114300" distR="114300" simplePos="0" relativeHeight="251704320" behindDoc="0" locked="0" layoutInCell="1" allowOverlap="1" wp14:anchorId="392FA0C7" wp14:editId="50CDA715">
            <wp:simplePos x="0" y="0"/>
            <wp:positionH relativeFrom="column">
              <wp:posOffset>635</wp:posOffset>
            </wp:positionH>
            <wp:positionV relativeFrom="paragraph">
              <wp:posOffset>106045</wp:posOffset>
            </wp:positionV>
            <wp:extent cx="1947672" cy="1462405"/>
            <wp:effectExtent l="0" t="0" r="8255" b="10795"/>
            <wp:wrapThrough wrapText="bothSides">
              <wp:wrapPolygon edited="0">
                <wp:start x="0" y="0"/>
                <wp:lineTo x="0" y="21384"/>
                <wp:lineTo x="21410" y="21384"/>
                <wp:lineTo x="21410" y="0"/>
                <wp:lineTo x="0" y="0"/>
              </wp:wrapPolygon>
            </wp:wrapThrough>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Macintosh HD:Users:alijackson:Desktop:BwB:Kit Development:SynBio Photos:IMG_0555.jpg"/>
                    <pic:cNvPicPr>
                      <a:picLocks noChangeAspect="1"/>
                    </pic:cNvPicPr>
                  </pic:nvPicPr>
                  <pic:blipFill rotWithShape="1">
                    <a:blip r:embed="rId9">
                      <a:extLst>
                        <a:ext uri="{28A0092B-C50C-407E-A947-70E740481C1C}">
                          <a14:useLocalDpi xmlns:a14="http://schemas.microsoft.com/office/drawing/2010/main" val="0"/>
                        </a:ext>
                      </a:extLst>
                    </a:blip>
                    <a:srcRect l="14275" r="9500" b="13519"/>
                    <a:stretch/>
                  </pic:blipFill>
                  <pic:spPr bwMode="auto">
                    <a:xfrm>
                      <a:off x="0" y="0"/>
                      <a:ext cx="1947672"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71EF6">
        <mc:AlternateContent>
          <mc:Choice Requires="wps">
            <w:drawing>
              <wp:anchor distT="0" distB="0" distL="114300" distR="114300" simplePos="0" relativeHeight="251705344" behindDoc="0" locked="0" layoutInCell="1" allowOverlap="1" wp14:anchorId="4AC74E47" wp14:editId="2F9FA4CC">
                <wp:simplePos x="0" y="0"/>
                <wp:positionH relativeFrom="column">
                  <wp:posOffset>0</wp:posOffset>
                </wp:positionH>
                <wp:positionV relativeFrom="paragraph">
                  <wp:posOffset>106045</wp:posOffset>
                </wp:positionV>
                <wp:extent cx="297180" cy="296545"/>
                <wp:effectExtent l="0" t="0" r="7620" b="8255"/>
                <wp:wrapThrough wrapText="bothSides">
                  <wp:wrapPolygon edited="0">
                    <wp:start x="0" y="0"/>
                    <wp:lineTo x="0" y="20351"/>
                    <wp:lineTo x="20308" y="20351"/>
                    <wp:lineTo x="20308"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297180" cy="296545"/>
                        </a:xfrm>
                        <a:prstGeom prst="rect">
                          <a:avLst/>
                        </a:prstGeom>
                        <a:solidFill>
                          <a:srgbClr val="00A99C"/>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4FCA3D" w14:textId="77777777" w:rsidR="00DC3CA9" w:rsidRPr="008B576E" w:rsidRDefault="00DC3CA9" w:rsidP="00704809">
                            <w:pPr>
                              <w:pStyle w:val="PhotoNumber"/>
                            </w:pPr>
                            <w:r w:rsidRPr="008B576E">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id="Text Box 4" o:spid="_x0000_s1027" type="#_x0000_t202" style="position:absolute;left:0;text-align:left;margin-left:0;margin-top:8.35pt;width:23.4pt;height:23.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" fillcolor="#00a99c" stroked="f">
                <v:textbox inset="0,0,0,0">
                  <w:txbxContent>
                    <w:p w14:paraId="244FCA3D" w14:textId="77777777" w:rsidR="00DC3CA9" w:rsidRPr="008B576E" w:rsidRDefault="00DC3CA9" w:rsidP="00704809">
                      <w:pPr>
                        <w:pStyle w:val="PhotoNumber"/>
                      </w:pPr>
                      <w:r w:rsidRPr="008B576E">
                        <w:t>1</w:t>
                      </w:r>
                    </w:p>
                  </w:txbxContent>
                </v:textbox>
                <w10:wrap type="through"/>
              </v:shape>
            </w:pict>
          </mc:Fallback>
        </mc:AlternateContent>
      </w:r>
      <w:r w:rsidR="00F64564" w:rsidRPr="00F64564">
        <w:t>1.</w:t>
      </w:r>
      <w:r w:rsidR="00F64564">
        <w:t xml:space="preserve">  </w:t>
      </w:r>
      <w:r w:rsidR="00E24D50">
        <w:t>Imagine that you plan to invest in new biotechnologies. Look through the yellow cards to learn about some existing and future technologies. Then set them out on the table so they’re all visible.</w:t>
      </w:r>
    </w:p>
    <w:p w14:paraId="11D30241" w14:textId="5BE26E72" w:rsidR="00E24D50" w:rsidRDefault="00E24D50" w:rsidP="00E24D50">
      <w:pPr>
        <w:pStyle w:val="BodyText"/>
        <w:tabs>
          <w:tab w:val="left" w:pos="4230"/>
        </w:tabs>
        <w:spacing w:before="240"/>
        <w:ind w:left="3690"/>
      </w:pPr>
      <w:r>
        <w:t>Place your Tech Tokens on the technologies that you think are important and would like to see developed.</w:t>
      </w:r>
    </w:p>
    <w:p w14:paraId="43C0889F" w14:textId="77777777" w:rsidR="00C37045" w:rsidRDefault="00C37045" w:rsidP="004736D9">
      <w:pPr>
        <w:pStyle w:val="BodyText"/>
        <w:tabs>
          <w:tab w:val="left" w:pos="4230"/>
        </w:tabs>
        <w:spacing w:before="240"/>
        <w:ind w:left="3690"/>
      </w:pPr>
    </w:p>
    <w:p w14:paraId="4C460A5C" w14:textId="77777777" w:rsidR="00C37045" w:rsidRDefault="00C37045" w:rsidP="004736D9">
      <w:pPr>
        <w:pStyle w:val="BodyText"/>
        <w:tabs>
          <w:tab w:val="left" w:pos="4230"/>
        </w:tabs>
        <w:spacing w:before="240"/>
        <w:ind w:left="3690"/>
      </w:pPr>
    </w:p>
    <w:p w14:paraId="6A38276F" w14:textId="18B3E388" w:rsidR="00E24D50" w:rsidRDefault="00DC3CA9" w:rsidP="00E24D50">
      <w:pPr>
        <w:pStyle w:val="BodyText"/>
        <w:tabs>
          <w:tab w:val="left" w:pos="4230"/>
        </w:tabs>
        <w:spacing w:before="240" w:after="80"/>
        <w:ind w:left="3690"/>
      </w:pPr>
      <w:r>
        <w:drawing>
          <wp:anchor distT="0" distB="0" distL="114300" distR="114300" simplePos="0" relativeHeight="251707392" behindDoc="0" locked="0" layoutInCell="1" allowOverlap="1" wp14:anchorId="5D654087" wp14:editId="637F872C">
            <wp:simplePos x="0" y="0"/>
            <wp:positionH relativeFrom="column">
              <wp:posOffset>635</wp:posOffset>
            </wp:positionH>
            <wp:positionV relativeFrom="paragraph">
              <wp:posOffset>60960</wp:posOffset>
            </wp:positionV>
            <wp:extent cx="1947672" cy="1458595"/>
            <wp:effectExtent l="0" t="0" r="8255" b="0"/>
            <wp:wrapThrough wrapText="bothSides">
              <wp:wrapPolygon edited="0">
                <wp:start x="0" y="0"/>
                <wp:lineTo x="0" y="21064"/>
                <wp:lineTo x="21410" y="21064"/>
                <wp:lineTo x="21410" y="0"/>
                <wp:lineTo x="0" y="0"/>
              </wp:wrapPolygon>
            </wp:wrapThrough>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0">
                      <a:extLst>
                        <a:ext uri="{28A0092B-C50C-407E-A947-70E740481C1C}">
                          <a14:useLocalDpi xmlns:a14="http://schemas.microsoft.com/office/drawing/2010/main" val="0"/>
                        </a:ext>
                      </a:extLst>
                    </a:blip>
                    <a:srcRect l="5250" r="7029"/>
                    <a:stretch/>
                  </pic:blipFill>
                  <pic:spPr bwMode="auto">
                    <a:xfrm>
                      <a:off x="0" y="0"/>
                      <a:ext cx="1947672" cy="145859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471EF6">
        <mc:AlternateContent>
          <mc:Choice Requires="wps">
            <w:drawing>
              <wp:anchor distT="0" distB="0" distL="114300" distR="114300" simplePos="0" relativeHeight="251708416" behindDoc="0" locked="0" layoutInCell="1" allowOverlap="1" wp14:anchorId="2B1D7762" wp14:editId="6B3CD227">
                <wp:simplePos x="0" y="0"/>
                <wp:positionH relativeFrom="column">
                  <wp:posOffset>635</wp:posOffset>
                </wp:positionH>
                <wp:positionV relativeFrom="paragraph">
                  <wp:posOffset>60960</wp:posOffset>
                </wp:positionV>
                <wp:extent cx="285750" cy="273685"/>
                <wp:effectExtent l="0" t="0" r="0" b="5715"/>
                <wp:wrapThrough wrapText="bothSides">
                  <wp:wrapPolygon edited="0">
                    <wp:start x="0" y="0"/>
                    <wp:lineTo x="0" y="20046"/>
                    <wp:lineTo x="19200" y="20046"/>
                    <wp:lineTo x="19200"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285750" cy="273685"/>
                        </a:xfrm>
                        <a:prstGeom prst="rect">
                          <a:avLst/>
                        </a:prstGeom>
                        <a:solidFill>
                          <a:srgbClr val="00A99C"/>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40E4387" w14:textId="77777777" w:rsidR="00DC3CA9" w:rsidRPr="008B576E" w:rsidRDefault="00DC3CA9" w:rsidP="00704809">
                            <w:pPr>
                              <w:pStyle w:val="PhotoNumber"/>
                            </w:pPr>
                            <w: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id="Text Box 12" o:spid="_x0000_s1028" type="#_x0000_t202" style="position:absolute;left:0;text-align:left;margin-left:.05pt;margin-top:4.8pt;width:22.5pt;height:21.55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" fillcolor="#00a99c" stroked="f">
                <v:textbox inset="0,0,0,0">
                  <w:txbxContent>
                    <w:p w14:paraId="240E4387" w14:textId="77777777" w:rsidR="00DC3CA9" w:rsidRPr="008B576E" w:rsidRDefault="00DC3CA9" w:rsidP="00704809">
                      <w:pPr>
                        <w:pStyle w:val="PhotoNumber"/>
                      </w:pPr>
                      <w:r>
                        <w:t>2</w:t>
                      </w:r>
                    </w:p>
                  </w:txbxContent>
                </v:textbox>
                <w10:wrap type="through"/>
              </v:shape>
            </w:pict>
          </mc:Fallback>
        </mc:AlternateContent>
      </w:r>
      <w:r w:rsidR="001B49D3">
        <w:t xml:space="preserve">2.  </w:t>
      </w:r>
      <w:r w:rsidR="00E24D50">
        <w:t xml:space="preserve">Now, turn the blue character cards face down, mix them up, and pick one. Pretend you’re the person on this card. Do you think they would choose to invest in the same technologies as you? </w:t>
      </w:r>
    </w:p>
    <w:p w14:paraId="074DCC8E" w14:textId="77777777" w:rsidR="00E24D50" w:rsidRDefault="00E24D50" w:rsidP="00E24D50">
      <w:pPr>
        <w:pStyle w:val="BodyText"/>
        <w:tabs>
          <w:tab w:val="left" w:pos="4230"/>
        </w:tabs>
        <w:spacing w:before="240" w:after="80"/>
        <w:ind w:left="3690"/>
      </w:pPr>
      <w:r>
        <w:t>Put your tokens on the technologies you think that person might want to support.</w:t>
      </w:r>
    </w:p>
    <w:p w14:paraId="4EAD2765" w14:textId="77777777" w:rsidR="00E24D50" w:rsidRDefault="00E24D50" w:rsidP="00E24D50">
      <w:pPr>
        <w:pStyle w:val="BodyText"/>
        <w:tabs>
          <w:tab w:val="left" w:pos="4230"/>
        </w:tabs>
        <w:spacing w:before="240" w:after="80"/>
        <w:ind w:left="3690"/>
      </w:pPr>
    </w:p>
    <w:p w14:paraId="63CD364A" w14:textId="77777777" w:rsidR="00E24D50" w:rsidRPr="00E24D50" w:rsidRDefault="00E24D50" w:rsidP="00E24D50">
      <w:pPr>
        <w:pStyle w:val="BodyText"/>
        <w:tabs>
          <w:tab w:val="left" w:pos="4230"/>
        </w:tabs>
        <w:spacing w:before="240" w:after="80"/>
        <w:ind w:left="3690"/>
        <w:rPr>
          <w:i/>
        </w:rPr>
      </w:pPr>
      <w:r w:rsidRPr="00E24D50">
        <w:rPr>
          <w:i/>
        </w:rPr>
        <w:t>(Note: Each player gets a set of 10 tokens. Be sure each person takes a different color!)</w:t>
      </w:r>
    </w:p>
    <w:p w14:paraId="0E3677E0" w14:textId="24A1B20B" w:rsidR="001B49D3" w:rsidRDefault="001B49D3" w:rsidP="00E24D50">
      <w:pPr>
        <w:pStyle w:val="BodyText"/>
        <w:tabs>
          <w:tab w:val="left" w:pos="4230"/>
        </w:tabs>
        <w:spacing w:before="240" w:after="80"/>
        <w:ind w:left="3690"/>
      </w:pPr>
    </w:p>
    <w:p w14:paraId="1ACCA643" w14:textId="1BBCBA83" w:rsidR="00822F5D" w:rsidRDefault="00822F5D" w:rsidP="00704809">
      <w:pPr>
        <w:pStyle w:val="BodyText"/>
        <w:spacing w:before="240"/>
        <w:ind w:left="3240"/>
      </w:pPr>
    </w:p>
    <w:p w14:paraId="381320DF" w14:textId="0B55CC3C" w:rsidR="00822F5D" w:rsidRPr="00C239D5" w:rsidRDefault="00822F5D" w:rsidP="00862955">
      <w:pPr>
        <w:pStyle w:val="BodyText"/>
      </w:pPr>
    </w:p>
    <w:p w14:paraId="50E0DE42" w14:textId="12951ED9" w:rsidR="00F4654A" w:rsidRDefault="00F4654A" w:rsidP="00745354">
      <w:pPr>
        <w:pStyle w:val="Heading3"/>
      </w:pPr>
    </w:p>
    <w:p w14:paraId="1FAA9782" w14:textId="7DCD1311" w:rsidR="00F404E5" w:rsidRDefault="00E24D50">
      <w:pPr>
        <w:rPr>
          <w:rFonts w:ascii="PT Sans" w:eastAsiaTheme="majorEastAsia" w:hAnsi="PT Sans" w:cstheme="majorBidi"/>
          <w:bCs/>
          <w:i/>
          <w:color w:val="00A99C"/>
          <w:sz w:val="40"/>
          <w:szCs w:val="40"/>
        </w:rPr>
      </w:pPr>
      <w:r>
        <w:rPr>
          <w:noProof/>
        </w:rPr>
        <mc:AlternateContent>
          <mc:Choice Requires="wps">
            <w:drawing>
              <wp:anchor distT="0" distB="0" distL="114300" distR="114300" simplePos="0" relativeHeight="251676672" behindDoc="0" locked="0" layoutInCell="1" allowOverlap="1" wp14:anchorId="78581833" wp14:editId="3F6161C5">
                <wp:simplePos x="0" y="0"/>
                <wp:positionH relativeFrom="column">
                  <wp:posOffset>0</wp:posOffset>
                </wp:positionH>
                <wp:positionV relativeFrom="paragraph">
                  <wp:posOffset>1270</wp:posOffset>
                </wp:positionV>
                <wp:extent cx="1714500" cy="571500"/>
                <wp:effectExtent l="0" t="0" r="12700" b="12700"/>
                <wp:wrapNone/>
                <wp:docPr id="2058" name="Text Box 2058"/>
                <wp:cNvGraphicFramePr/>
                <a:graphic xmlns:a="http://schemas.openxmlformats.org/drawingml/2006/main">
                  <a:graphicData uri="http://schemas.microsoft.com/office/word/2010/wordprocessingShape">
                    <wps:wsp>
                      <wps:cNvSpPr txBox="1"/>
                      <wps:spPr>
                        <a:xfrm>
                          <a:off x="0" y="0"/>
                          <a:ext cx="1714500" cy="5715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23472E9" w14:textId="77777777" w:rsidR="00DC3CA9" w:rsidRDefault="00DC3CA9" w:rsidP="00862955">
                            <w:pPr>
                              <w:pStyle w:val="Heading2"/>
                            </w:pPr>
                            <w:r>
                              <w:t>Talk about 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8" o:spid="_x0000_s1029" type="#_x0000_t202" style="position:absolute;margin-left:0;margin-top:.1pt;width:135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" filled="f" stroked="f">
                <v:textbox inset="0,0,0,0">
                  <w:txbxContent>
                    <w:p w14:paraId="323472E9" w14:textId="77777777" w:rsidR="00DC3CA9" w:rsidRDefault="00DC3CA9" w:rsidP="00862955">
                      <w:pPr>
                        <w:pStyle w:val="Heading2"/>
                      </w:pPr>
                      <w:r>
                        <w:t>Talk about it…</w:t>
                      </w:r>
                    </w:p>
                  </w:txbxContent>
                </v:textbox>
              </v:shape>
            </w:pict>
          </mc:Fallback>
        </mc:AlternateContent>
      </w:r>
      <w:r w:rsidR="009300DA">
        <w:rPr>
          <w:noProof/>
        </w:rPr>
        <mc:AlternateContent>
          <mc:Choice Requires="wps">
            <w:drawing>
              <wp:anchor distT="0" distB="0" distL="114300" distR="114300" simplePos="0" relativeHeight="251654144" behindDoc="1" locked="0" layoutInCell="1" allowOverlap="1" wp14:anchorId="6FF1CE8B" wp14:editId="031070D5">
                <wp:simplePos x="0" y="0"/>
                <wp:positionH relativeFrom="margin">
                  <wp:align>center</wp:align>
                </wp:positionH>
                <wp:positionV relativeFrom="margin">
                  <wp:align>bottom</wp:align>
                </wp:positionV>
                <wp:extent cx="7315200" cy="1816100"/>
                <wp:effectExtent l="0" t="0" r="0" b="12700"/>
                <wp:wrapNone/>
                <wp:docPr id="3" name="Text Box 3"/>
                <wp:cNvGraphicFramePr/>
                <a:graphic xmlns:a="http://schemas.openxmlformats.org/drawingml/2006/main">
                  <a:graphicData uri="http://schemas.microsoft.com/office/word/2010/wordprocessingShape">
                    <wps:wsp>
                      <wps:cNvSpPr txBox="1"/>
                      <wps:spPr>
                        <a:xfrm>
                          <a:off x="0" y="0"/>
                          <a:ext cx="7315200" cy="1816100"/>
                        </a:xfrm>
                        <a:prstGeom prst="rect">
                          <a:avLst/>
                        </a:prstGeom>
                        <a:solidFill>
                          <a:srgbClr val="DEEDEA"/>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0212123" w14:textId="77777777" w:rsidR="00DC3CA9" w:rsidRDefault="00DC3CA9" w:rsidP="00E24D50">
                            <w:pPr>
                              <w:pStyle w:val="BodyText2"/>
                              <w:spacing w:before="120"/>
                              <w:rPr>
                                <w:color w:val="000000" w:themeColor="text1"/>
                                <w:sz w:val="28"/>
                                <w:szCs w:val="28"/>
                              </w:rPr>
                            </w:pPr>
                            <w:r>
                              <w:rPr>
                                <w:color w:val="000000" w:themeColor="text1"/>
                                <w:sz w:val="28"/>
                                <w:szCs w:val="28"/>
                              </w:rPr>
                              <w:t>Does everyone in your group value the same technologies? Why or why not?</w:t>
                            </w:r>
                          </w:p>
                          <w:p w14:paraId="32010F69" w14:textId="77777777" w:rsidR="00DC3CA9" w:rsidRPr="00914E0E" w:rsidRDefault="00DC3CA9" w:rsidP="00E24D50">
                            <w:pPr>
                              <w:pStyle w:val="BodyText2"/>
                              <w:spacing w:before="120"/>
                              <w:rPr>
                                <w:color w:val="000000" w:themeColor="text1"/>
                                <w:sz w:val="28"/>
                                <w:szCs w:val="28"/>
                              </w:rPr>
                            </w:pPr>
                            <w:r w:rsidRPr="00C905A0">
                              <w:rPr>
                                <w:color w:val="000000" w:themeColor="text1"/>
                                <w:sz w:val="28"/>
                                <w:szCs w:val="28"/>
                              </w:rPr>
                              <w:t xml:space="preserve">How might some of these new technologies change </w:t>
                            </w:r>
                            <w:r>
                              <w:rPr>
                                <w:color w:val="000000" w:themeColor="text1"/>
                                <w:sz w:val="28"/>
                                <w:szCs w:val="28"/>
                              </w:rPr>
                              <w:t>the way we live</w:t>
                            </w:r>
                            <w:r w:rsidRPr="00C905A0">
                              <w:rPr>
                                <w:color w:val="000000" w:themeColor="text1"/>
                                <w:sz w:val="28"/>
                                <w:szCs w:val="28"/>
                              </w:rPr>
                              <w:t>? Would the changes benefit everyone equally</w:t>
                            </w:r>
                            <w:r>
                              <w:rPr>
                                <w:color w:val="000000" w:themeColor="text1"/>
                                <w:sz w:val="28"/>
                                <w:szCs w:val="28"/>
                              </w:rPr>
                              <w:t>, all around the world</w:t>
                            </w:r>
                            <w:r w:rsidRPr="00FC41BB">
                              <w:rPr>
                                <w:sz w:val="28"/>
                                <w:szCs w:val="28"/>
                              </w:rPr>
                              <w:t>?</w:t>
                            </w:r>
                            <w:r>
                              <w:rPr>
                                <w:sz w:val="28"/>
                                <w:szCs w:val="28"/>
                              </w:rPr>
                              <w:t xml:space="preserve"> </w:t>
                            </w:r>
                          </w:p>
                          <w:p w14:paraId="423FF460" w14:textId="77777777" w:rsidR="00DC3CA9" w:rsidRPr="00704809" w:rsidRDefault="00DC3CA9" w:rsidP="00F404E5">
                            <w:pPr>
                              <w:rPr>
                                <w:sz w:val="28"/>
                                <w:szCs w:val="28"/>
                              </w:rPr>
                            </w:pPr>
                          </w:p>
                          <w:p w14:paraId="6E01AB1C" w14:textId="4B9BA0C7" w:rsidR="00DC3CA9" w:rsidRPr="00704809" w:rsidRDefault="00DC3CA9" w:rsidP="001B49D3">
                            <w:pPr>
                              <w:pStyle w:val="BodyText2"/>
                              <w:ind w:left="0"/>
                              <w:rPr>
                                <w:sz w:val="28"/>
                                <w:szCs w:val="28"/>
                              </w:rPr>
                            </w:pPr>
                          </w:p>
                        </w:txbxContent>
                      </wps:txbx>
                      <wps:bodyPr rot="0" spcFirstLastPara="0" vertOverflow="overflow" horzOverflow="overflow" vert="horz" wrap="square" lIns="274320" tIns="228600" rIns="27432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margin-left:0;margin-top:0;width:8in;height:143pt;z-index:-251662336;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" fillcolor="#deedea" stroked="f">
                <v:textbox inset="21.6pt,18pt,21.6pt,18pt">
                  <w:txbxContent>
                    <w:p w14:paraId="20212123" w14:textId="77777777" w:rsidR="00DC3CA9" w:rsidRDefault="00DC3CA9" w:rsidP="00E24D50">
                      <w:pPr>
                        <w:pStyle w:val="BodyText2"/>
                        <w:spacing w:before="120"/>
                        <w:rPr>
                          <w:color w:val="000000" w:themeColor="text1"/>
                          <w:sz w:val="28"/>
                          <w:szCs w:val="28"/>
                        </w:rPr>
                      </w:pPr>
                      <w:r>
                        <w:rPr>
                          <w:color w:val="000000" w:themeColor="text1"/>
                          <w:sz w:val="28"/>
                          <w:szCs w:val="28"/>
                        </w:rPr>
                        <w:t>Does everyone in your group value the same technologies? Why or why not?</w:t>
                      </w:r>
                    </w:p>
                    <w:p w14:paraId="32010F69" w14:textId="77777777" w:rsidR="00DC3CA9" w:rsidRPr="00914E0E" w:rsidRDefault="00DC3CA9" w:rsidP="00E24D50">
                      <w:pPr>
                        <w:pStyle w:val="BodyText2"/>
                        <w:spacing w:before="120"/>
                        <w:rPr>
                          <w:color w:val="000000" w:themeColor="text1"/>
                          <w:sz w:val="28"/>
                          <w:szCs w:val="28"/>
                        </w:rPr>
                      </w:pPr>
                      <w:r w:rsidRPr="00C905A0">
                        <w:rPr>
                          <w:color w:val="000000" w:themeColor="text1"/>
                          <w:sz w:val="28"/>
                          <w:szCs w:val="28"/>
                        </w:rPr>
                        <w:t xml:space="preserve">How might some of these new technologies change </w:t>
                      </w:r>
                      <w:r>
                        <w:rPr>
                          <w:color w:val="000000" w:themeColor="text1"/>
                          <w:sz w:val="28"/>
                          <w:szCs w:val="28"/>
                        </w:rPr>
                        <w:t>the way we live</w:t>
                      </w:r>
                      <w:r w:rsidRPr="00C905A0">
                        <w:rPr>
                          <w:color w:val="000000" w:themeColor="text1"/>
                          <w:sz w:val="28"/>
                          <w:szCs w:val="28"/>
                        </w:rPr>
                        <w:t>? Would the changes benefit everyone equally</w:t>
                      </w:r>
                      <w:r>
                        <w:rPr>
                          <w:color w:val="000000" w:themeColor="text1"/>
                          <w:sz w:val="28"/>
                          <w:szCs w:val="28"/>
                        </w:rPr>
                        <w:t>, all around the world</w:t>
                      </w:r>
                      <w:r w:rsidRPr="00FC41BB">
                        <w:rPr>
                          <w:sz w:val="28"/>
                          <w:szCs w:val="28"/>
                        </w:rPr>
                        <w:t>?</w:t>
                      </w:r>
                      <w:r>
                        <w:rPr>
                          <w:sz w:val="28"/>
                          <w:szCs w:val="28"/>
                        </w:rPr>
                        <w:t xml:space="preserve"> </w:t>
                      </w:r>
                    </w:p>
                    <w:p w14:paraId="423FF460" w14:textId="77777777" w:rsidR="00DC3CA9" w:rsidRPr="00704809" w:rsidRDefault="00DC3CA9" w:rsidP="00F404E5">
                      <w:pPr>
                        <w:rPr>
                          <w:sz w:val="28"/>
                          <w:szCs w:val="28"/>
                        </w:rPr>
                      </w:pPr>
                    </w:p>
                    <w:p w14:paraId="6E01AB1C" w14:textId="4B9BA0C7" w:rsidR="00DC3CA9" w:rsidRPr="00704809" w:rsidRDefault="00DC3CA9" w:rsidP="001B49D3">
                      <w:pPr>
                        <w:pStyle w:val="BodyText2"/>
                        <w:ind w:left="0"/>
                        <w:rPr>
                          <w:sz w:val="28"/>
                          <w:szCs w:val="28"/>
                        </w:rPr>
                      </w:pPr>
                    </w:p>
                  </w:txbxContent>
                </v:textbox>
                <w10:wrap anchorx="margin" anchory="margin"/>
              </v:shape>
            </w:pict>
          </mc:Fallback>
        </mc:AlternateContent>
      </w:r>
      <w:r w:rsidR="00F404E5">
        <w:rPr>
          <w:b/>
          <w:i/>
          <w:sz w:val="40"/>
          <w:szCs w:val="40"/>
        </w:rPr>
        <w:br w:type="page"/>
      </w:r>
    </w:p>
    <w:p w14:paraId="146D53BA" w14:textId="77777777" w:rsidR="00E24D50" w:rsidRDefault="00E24D50" w:rsidP="00E24D50">
      <w:pPr>
        <w:pStyle w:val="Heading3"/>
        <w:rPr>
          <w:b w:val="0"/>
          <w:i/>
          <w:sz w:val="48"/>
          <w:szCs w:val="48"/>
        </w:rPr>
      </w:pPr>
      <w:r w:rsidRPr="00B95E1D">
        <w:rPr>
          <w:b w:val="0"/>
          <w:i/>
          <w:sz w:val="48"/>
          <w:szCs w:val="48"/>
        </w:rPr>
        <w:lastRenderedPageBreak/>
        <w:t xml:space="preserve">Technologies and society are interconnected. </w:t>
      </w:r>
    </w:p>
    <w:p w14:paraId="4131D180" w14:textId="77777777" w:rsidR="00E24D50" w:rsidRPr="00F03584" w:rsidRDefault="00E24D50" w:rsidP="00E24D50"/>
    <w:p w14:paraId="2F3EE78E" w14:textId="77777777" w:rsidR="00E24D50" w:rsidRPr="000A1A73" w:rsidRDefault="00E24D50" w:rsidP="00E24D50">
      <w:r>
        <w:rPr>
          <w:rFonts w:ascii="Lato Regular" w:hAnsi="Lato Regular"/>
          <w:noProof/>
        </w:rPr>
        <w:drawing>
          <wp:anchor distT="0" distB="0" distL="114300" distR="114300" simplePos="0" relativeHeight="251713536" behindDoc="0" locked="0" layoutInCell="1" allowOverlap="1" wp14:anchorId="43989152" wp14:editId="4F0BDCB1">
            <wp:simplePos x="0" y="0"/>
            <wp:positionH relativeFrom="column">
              <wp:posOffset>4384040</wp:posOffset>
            </wp:positionH>
            <wp:positionV relativeFrom="paragraph">
              <wp:posOffset>154305</wp:posOffset>
            </wp:positionV>
            <wp:extent cx="2286000" cy="2942590"/>
            <wp:effectExtent l="0" t="0" r="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56101682-fresh-and-ready-to-eat.jpg"/>
                    <pic:cNvPicPr/>
                  </pic:nvPicPr>
                  <pic:blipFill rotWithShape="1">
                    <a:blip r:embed="rId11">
                      <a:extLst>
                        <a:ext uri="{28A0092B-C50C-407E-A947-70E740481C1C}">
                          <a14:useLocalDpi xmlns:a14="http://schemas.microsoft.com/office/drawing/2010/main" val="0"/>
                        </a:ext>
                      </a:extLst>
                    </a:blip>
                    <a:srcRect t="4500" b="9688"/>
                    <a:stretch/>
                  </pic:blipFill>
                  <pic:spPr bwMode="auto">
                    <a:xfrm>
                      <a:off x="0" y="0"/>
                      <a:ext cx="2286000" cy="294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45F413" w14:textId="77777777" w:rsidR="00E24D50" w:rsidRDefault="00E24D50" w:rsidP="00E24D50">
      <w:pPr>
        <w:pStyle w:val="BodyText3"/>
        <w:spacing w:line="264" w:lineRule="auto"/>
        <w:rPr>
          <w:rFonts w:ascii="Lato Regular" w:hAnsi="Lato Regular"/>
          <w:noProof w:val="0"/>
          <w:sz w:val="24"/>
          <w:szCs w:val="24"/>
        </w:rPr>
      </w:pPr>
      <w:r>
        <w:rPr>
          <w:rFonts w:ascii="Lato Regular" w:hAnsi="Lato Regular"/>
          <w:b/>
          <w:noProof w:val="0"/>
          <w:sz w:val="24"/>
          <w:szCs w:val="24"/>
        </w:rPr>
        <w:t>P</w:t>
      </w:r>
      <w:r w:rsidRPr="0092636E">
        <w:rPr>
          <w:rFonts w:ascii="Lato Regular" w:hAnsi="Lato Regular"/>
          <w:b/>
          <w:noProof w:val="0"/>
          <w:sz w:val="24"/>
          <w:szCs w:val="24"/>
        </w:rPr>
        <w:t>eople</w:t>
      </w:r>
      <w:r>
        <w:rPr>
          <w:rFonts w:ascii="Lato Regular" w:hAnsi="Lato Regular"/>
          <w:b/>
          <w:noProof w:val="0"/>
          <w:sz w:val="24"/>
          <w:szCs w:val="24"/>
        </w:rPr>
        <w:t xml:space="preserve">’s values determine which </w:t>
      </w:r>
      <w:r w:rsidRPr="0092636E">
        <w:rPr>
          <w:rFonts w:ascii="Lato Regular" w:hAnsi="Lato Regular"/>
          <w:b/>
          <w:noProof w:val="0"/>
          <w:sz w:val="24"/>
          <w:szCs w:val="24"/>
        </w:rPr>
        <w:t xml:space="preserve">technologies are </w:t>
      </w:r>
      <w:r>
        <w:rPr>
          <w:rFonts w:ascii="Lato Regular" w:hAnsi="Lato Regular"/>
          <w:b/>
          <w:noProof w:val="0"/>
          <w:sz w:val="24"/>
          <w:szCs w:val="24"/>
        </w:rPr>
        <w:t>developed and used</w:t>
      </w:r>
      <w:r w:rsidRPr="0092636E">
        <w:rPr>
          <w:rFonts w:ascii="Lato Regular" w:hAnsi="Lato Regular"/>
          <w:b/>
          <w:noProof w:val="0"/>
          <w:sz w:val="24"/>
          <w:szCs w:val="24"/>
        </w:rPr>
        <w:t>.</w:t>
      </w:r>
      <w:r w:rsidRPr="0092636E">
        <w:rPr>
          <w:rFonts w:ascii="Lato Regular" w:hAnsi="Lato Regular"/>
          <w:noProof w:val="0"/>
          <w:sz w:val="24"/>
          <w:szCs w:val="24"/>
        </w:rPr>
        <w:t xml:space="preserve"> </w:t>
      </w:r>
      <w:r>
        <w:rPr>
          <w:rFonts w:ascii="Lato Regular" w:hAnsi="Lato Regular"/>
          <w:noProof w:val="0"/>
          <w:sz w:val="24"/>
          <w:szCs w:val="24"/>
        </w:rPr>
        <w:t xml:space="preserve">The tokens in this game represent your potential support for new technologies. </w:t>
      </w:r>
      <w:r w:rsidRPr="0092636E">
        <w:rPr>
          <w:rFonts w:ascii="Lato Regular" w:hAnsi="Lato Regular"/>
          <w:noProof w:val="0"/>
          <w:sz w:val="24"/>
          <w:szCs w:val="24"/>
        </w:rPr>
        <w:t xml:space="preserve">You might </w:t>
      </w:r>
      <w:r>
        <w:rPr>
          <w:rFonts w:ascii="Lato Regular" w:hAnsi="Lato Regular"/>
          <w:noProof w:val="0"/>
          <w:sz w:val="24"/>
          <w:szCs w:val="24"/>
        </w:rPr>
        <w:t xml:space="preserve">choose to </w:t>
      </w:r>
      <w:r w:rsidRPr="0092636E">
        <w:rPr>
          <w:rFonts w:ascii="Lato Regular" w:hAnsi="Lato Regular"/>
          <w:noProof w:val="0"/>
          <w:sz w:val="24"/>
          <w:szCs w:val="24"/>
        </w:rPr>
        <w:t xml:space="preserve">put your tokens </w:t>
      </w:r>
      <w:r>
        <w:rPr>
          <w:rFonts w:ascii="Lato Regular" w:hAnsi="Lato Regular"/>
          <w:noProof w:val="0"/>
          <w:sz w:val="24"/>
          <w:szCs w:val="24"/>
        </w:rPr>
        <w:t>toward a technology</w:t>
      </w:r>
      <w:r w:rsidRPr="0092636E">
        <w:rPr>
          <w:rFonts w:ascii="Lato Regular" w:hAnsi="Lato Regular"/>
          <w:noProof w:val="0"/>
          <w:sz w:val="24"/>
          <w:szCs w:val="24"/>
        </w:rPr>
        <w:t xml:space="preserve"> that someone else in your group </w:t>
      </w:r>
      <w:r>
        <w:rPr>
          <w:rFonts w:ascii="Lato Regular" w:hAnsi="Lato Regular"/>
          <w:noProof w:val="0"/>
          <w:sz w:val="24"/>
          <w:szCs w:val="24"/>
        </w:rPr>
        <w:t>isn’t</w:t>
      </w:r>
      <w:r w:rsidRPr="0092636E">
        <w:rPr>
          <w:rFonts w:ascii="Lato Regular" w:hAnsi="Lato Regular"/>
          <w:noProof w:val="0"/>
          <w:sz w:val="24"/>
          <w:szCs w:val="24"/>
        </w:rPr>
        <w:t xml:space="preserve"> interested in</w:t>
      </w:r>
      <w:r>
        <w:rPr>
          <w:rFonts w:ascii="Lato Regular" w:hAnsi="Lato Regular"/>
          <w:noProof w:val="0"/>
          <w:sz w:val="24"/>
          <w:szCs w:val="24"/>
        </w:rPr>
        <w:t>, and you might be surprised by the things other people value.</w:t>
      </w:r>
      <w:r w:rsidRPr="0092636E">
        <w:rPr>
          <w:rFonts w:ascii="Lato Regular" w:hAnsi="Lato Regular"/>
          <w:noProof w:val="0"/>
          <w:sz w:val="24"/>
          <w:szCs w:val="24"/>
        </w:rPr>
        <w:t xml:space="preserve"> </w:t>
      </w:r>
      <w:r>
        <w:rPr>
          <w:rFonts w:ascii="Lato Regular" w:hAnsi="Lato Regular"/>
          <w:noProof w:val="0"/>
          <w:sz w:val="24"/>
          <w:szCs w:val="24"/>
        </w:rPr>
        <w:t>And y</w:t>
      </w:r>
      <w:r w:rsidRPr="0092636E">
        <w:rPr>
          <w:rFonts w:ascii="Lato Regular" w:hAnsi="Lato Regular"/>
          <w:noProof w:val="0"/>
          <w:sz w:val="24"/>
          <w:szCs w:val="24"/>
        </w:rPr>
        <w:t xml:space="preserve">our </w:t>
      </w:r>
      <w:r>
        <w:rPr>
          <w:rFonts w:ascii="Lato Regular" w:hAnsi="Lato Regular"/>
          <w:noProof w:val="0"/>
          <w:sz w:val="24"/>
          <w:szCs w:val="24"/>
        </w:rPr>
        <w:t xml:space="preserve">group’s </w:t>
      </w:r>
      <w:r w:rsidRPr="0092636E">
        <w:rPr>
          <w:rFonts w:ascii="Lato Regular" w:hAnsi="Lato Regular"/>
          <w:noProof w:val="0"/>
          <w:sz w:val="24"/>
          <w:szCs w:val="24"/>
        </w:rPr>
        <w:t xml:space="preserve">opinions about these technologies </w:t>
      </w:r>
      <w:r>
        <w:rPr>
          <w:rFonts w:ascii="Lato Regular" w:hAnsi="Lato Regular"/>
          <w:noProof w:val="0"/>
          <w:sz w:val="24"/>
          <w:szCs w:val="24"/>
        </w:rPr>
        <w:t>might be very different</w:t>
      </w:r>
      <w:r w:rsidRPr="0092636E">
        <w:rPr>
          <w:rFonts w:ascii="Lato Regular" w:hAnsi="Lato Regular"/>
          <w:noProof w:val="0"/>
          <w:sz w:val="24"/>
          <w:szCs w:val="24"/>
        </w:rPr>
        <w:t xml:space="preserve"> from </w:t>
      </w:r>
      <w:r>
        <w:rPr>
          <w:rFonts w:ascii="Lato Regular" w:hAnsi="Lato Regular"/>
          <w:noProof w:val="0"/>
          <w:sz w:val="24"/>
          <w:szCs w:val="24"/>
        </w:rPr>
        <w:t xml:space="preserve">those of people in </w:t>
      </w:r>
      <w:r w:rsidRPr="0092636E">
        <w:rPr>
          <w:rFonts w:ascii="Lato Regular" w:hAnsi="Lato Regular"/>
          <w:noProof w:val="0"/>
          <w:sz w:val="24"/>
          <w:szCs w:val="24"/>
        </w:rPr>
        <w:t>oth</w:t>
      </w:r>
      <w:r>
        <w:rPr>
          <w:rFonts w:ascii="Lato Regular" w:hAnsi="Lato Regular"/>
          <w:noProof w:val="0"/>
          <w:sz w:val="24"/>
          <w:szCs w:val="24"/>
        </w:rPr>
        <w:t>er parts of the world.</w:t>
      </w:r>
    </w:p>
    <w:p w14:paraId="65B14D4C" w14:textId="77777777" w:rsidR="00E24D50" w:rsidRDefault="00E24D50" w:rsidP="00E24D50">
      <w:pPr>
        <w:pStyle w:val="BodyText3"/>
        <w:spacing w:after="0" w:line="264" w:lineRule="auto"/>
        <w:rPr>
          <w:rFonts w:ascii="Lato Regular" w:hAnsi="Lato Regular"/>
          <w:sz w:val="24"/>
          <w:szCs w:val="24"/>
        </w:rPr>
      </w:pPr>
      <w:r>
        <w:rPr>
          <w:rFonts w:ascii="Lato Regular" w:hAnsi="Lato Regular"/>
        </w:rPr>
        <mc:AlternateContent>
          <mc:Choice Requires="wps">
            <w:drawing>
              <wp:anchor distT="0" distB="0" distL="114300" distR="114300" simplePos="0" relativeHeight="251711488" behindDoc="0" locked="0" layoutInCell="1" allowOverlap="1" wp14:anchorId="151E4D57" wp14:editId="01761A2F">
                <wp:simplePos x="0" y="0"/>
                <wp:positionH relativeFrom="column">
                  <wp:posOffset>4384040</wp:posOffset>
                </wp:positionH>
                <wp:positionV relativeFrom="paragraph">
                  <wp:posOffset>1028700</wp:posOffset>
                </wp:positionV>
                <wp:extent cx="2400300" cy="713740"/>
                <wp:effectExtent l="0" t="0" r="12700" b="2286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7137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24ADE6" w14:textId="77777777" w:rsidR="00DC3CA9" w:rsidRPr="00B16A72" w:rsidRDefault="00DC3CA9" w:rsidP="00E24D50">
                            <w:pPr>
                              <w:pStyle w:val="BodyText3"/>
                              <w:spacing w:after="0"/>
                              <w:ind w:left="0" w:right="0"/>
                              <w:rPr>
                                <w:rFonts w:ascii="Lato Bold" w:hAnsi="Lato Bold"/>
                                <w:sz w:val="20"/>
                                <w:szCs w:val="20"/>
                              </w:rPr>
                            </w:pPr>
                            <w:r>
                              <w:rPr>
                                <w:rFonts w:ascii="Lato Bold" w:hAnsi="Lato Bold"/>
                                <w:sz w:val="20"/>
                                <w:szCs w:val="20"/>
                              </w:rPr>
                              <w:t>Your decisions about which products to buy can have a big impact on technologies and systems.</w:t>
                            </w:r>
                          </w:p>
                          <w:p w14:paraId="4B3037A8" w14:textId="77777777" w:rsidR="00DC3CA9" w:rsidRDefault="00DC3CA9" w:rsidP="00E24D50">
                            <w:pPr>
                              <w:pStyle w:val="BodyText3"/>
                              <w:spacing w:after="0"/>
                              <w:ind w:left="0" w:right="0"/>
                              <w:rPr>
                                <w:rFonts w:ascii="Lato Bold" w:hAnsi="Lato Bold"/>
                                <w:sz w:val="20"/>
                                <w:szCs w:val="20"/>
                              </w:rPr>
                            </w:pPr>
                          </w:p>
                          <w:p w14:paraId="13D4167B" w14:textId="77777777" w:rsidR="00DC3CA9" w:rsidRDefault="00DC3CA9" w:rsidP="00E24D50">
                            <w:pPr>
                              <w:pStyle w:val="BodyText3"/>
                              <w:spacing w:after="0"/>
                              <w:ind w:left="0" w:right="0"/>
                              <w:rPr>
                                <w:rFonts w:ascii="Lato Bold" w:hAnsi="Lato Bold"/>
                                <w:sz w:val="20"/>
                                <w:szCs w:val="20"/>
                              </w:rPr>
                            </w:pPr>
                          </w:p>
                          <w:p w14:paraId="4A6F161E" w14:textId="77777777" w:rsidR="00DC3CA9" w:rsidRPr="00B16A72" w:rsidRDefault="00DC3CA9" w:rsidP="00E24D50">
                            <w:pPr>
                              <w:pStyle w:val="BodyText3"/>
                              <w:spacing w:after="0"/>
                              <w:ind w:left="0" w:right="0"/>
                              <w:rPr>
                                <w:rFonts w:ascii="Lato Bold" w:hAnsi="Lato Bold"/>
                                <w:sz w:val="20"/>
                                <w:szCs w:val="20"/>
                              </w:rPr>
                            </w:pPr>
                          </w:p>
                        </w:txbxContent>
                      </wps:txbx>
                      <wps:bodyPr rot="0" spcFirstLastPara="0" vertOverflow="overflow" horzOverflow="overflow" vert="horz" wrap="square" lIns="0" tIns="109728"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left:0;text-align:left;margin-left:345.2pt;margin-top:81pt;width:189pt;height:56.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" filled="f" stroked="f">
                <v:path arrowok="t"/>
                <v:textbox inset="0,8.64pt,0,0">
                  <w:txbxContent>
                    <w:p w14:paraId="6524ADE6" w14:textId="77777777" w:rsidR="00DC3CA9" w:rsidRPr="00B16A72" w:rsidRDefault="00DC3CA9" w:rsidP="00E24D50">
                      <w:pPr>
                        <w:pStyle w:val="BodyText3"/>
                        <w:spacing w:after="0"/>
                        <w:ind w:left="0" w:right="0"/>
                        <w:rPr>
                          <w:rFonts w:ascii="Lato Bold" w:hAnsi="Lato Bold"/>
                          <w:sz w:val="20"/>
                          <w:szCs w:val="20"/>
                        </w:rPr>
                      </w:pPr>
                      <w:r>
                        <w:rPr>
                          <w:rFonts w:ascii="Lato Bold" w:hAnsi="Lato Bold"/>
                          <w:sz w:val="20"/>
                          <w:szCs w:val="20"/>
                        </w:rPr>
                        <w:t>Your decisions about which products to buy can have a big impact on technologies and systems.</w:t>
                      </w:r>
                    </w:p>
                    <w:p w14:paraId="4B3037A8" w14:textId="77777777" w:rsidR="00DC3CA9" w:rsidRDefault="00DC3CA9" w:rsidP="00E24D50">
                      <w:pPr>
                        <w:pStyle w:val="BodyText3"/>
                        <w:spacing w:after="0"/>
                        <w:ind w:left="0" w:right="0"/>
                        <w:rPr>
                          <w:rFonts w:ascii="Lato Bold" w:hAnsi="Lato Bold"/>
                          <w:sz w:val="20"/>
                          <w:szCs w:val="20"/>
                        </w:rPr>
                      </w:pPr>
                    </w:p>
                    <w:p w14:paraId="13D4167B" w14:textId="77777777" w:rsidR="00DC3CA9" w:rsidRDefault="00DC3CA9" w:rsidP="00E24D50">
                      <w:pPr>
                        <w:pStyle w:val="BodyText3"/>
                        <w:spacing w:after="0"/>
                        <w:ind w:left="0" w:right="0"/>
                        <w:rPr>
                          <w:rFonts w:ascii="Lato Bold" w:hAnsi="Lato Bold"/>
                          <w:sz w:val="20"/>
                          <w:szCs w:val="20"/>
                        </w:rPr>
                      </w:pPr>
                    </w:p>
                    <w:p w14:paraId="4A6F161E" w14:textId="77777777" w:rsidR="00DC3CA9" w:rsidRPr="00B16A72" w:rsidRDefault="00DC3CA9" w:rsidP="00E24D50">
                      <w:pPr>
                        <w:pStyle w:val="BodyText3"/>
                        <w:spacing w:after="0"/>
                        <w:ind w:left="0" w:right="0"/>
                        <w:rPr>
                          <w:rFonts w:ascii="Lato Bold" w:hAnsi="Lato Bold"/>
                          <w:sz w:val="20"/>
                          <w:szCs w:val="20"/>
                        </w:rPr>
                      </w:pPr>
                    </w:p>
                  </w:txbxContent>
                </v:textbox>
                <w10:wrap type="square"/>
              </v:shape>
            </w:pict>
          </mc:Fallback>
        </mc:AlternateContent>
      </w:r>
      <w:r w:rsidRPr="0092636E">
        <w:rPr>
          <w:rFonts w:ascii="Lato Regular" w:hAnsi="Lato Regular"/>
          <w:noProof w:val="0"/>
          <w:sz w:val="24"/>
          <w:szCs w:val="24"/>
        </w:rPr>
        <w:t>Every</w:t>
      </w:r>
      <w:r>
        <w:rPr>
          <w:rFonts w:ascii="Lato Regular" w:hAnsi="Lato Regular"/>
          <w:noProof w:val="0"/>
          <w:sz w:val="24"/>
          <w:szCs w:val="24"/>
        </w:rPr>
        <w:t xml:space="preserve"> </w:t>
      </w:r>
      <w:r w:rsidRPr="0092636E">
        <w:rPr>
          <w:rFonts w:ascii="Lato Regular" w:hAnsi="Lato Regular"/>
          <w:noProof w:val="0"/>
          <w:sz w:val="24"/>
          <w:szCs w:val="24"/>
        </w:rPr>
        <w:t>day</w:t>
      </w:r>
      <w:r>
        <w:rPr>
          <w:rFonts w:ascii="Lato Regular" w:hAnsi="Lato Regular"/>
          <w:noProof w:val="0"/>
          <w:sz w:val="24"/>
          <w:szCs w:val="24"/>
        </w:rPr>
        <w:t>,</w:t>
      </w:r>
      <w:r w:rsidRPr="0092636E">
        <w:rPr>
          <w:rFonts w:ascii="Lato Regular" w:hAnsi="Lato Regular"/>
          <w:noProof w:val="0"/>
          <w:sz w:val="24"/>
          <w:szCs w:val="24"/>
        </w:rPr>
        <w:t xml:space="preserve"> we make decisions related to technologies—as individuals and as</w:t>
      </w:r>
      <w:r>
        <w:rPr>
          <w:rFonts w:ascii="Lato Regular" w:hAnsi="Lato Regular"/>
          <w:noProof w:val="0"/>
          <w:sz w:val="24"/>
          <w:szCs w:val="24"/>
        </w:rPr>
        <w:t xml:space="preserve"> a</w:t>
      </w:r>
      <w:r w:rsidRPr="0092636E">
        <w:rPr>
          <w:rFonts w:ascii="Lato Regular" w:hAnsi="Lato Regular"/>
          <w:noProof w:val="0"/>
          <w:sz w:val="24"/>
          <w:szCs w:val="24"/>
        </w:rPr>
        <w:t xml:space="preserve"> society. </w:t>
      </w:r>
      <w:r>
        <w:rPr>
          <w:rFonts w:ascii="Lato Regular" w:hAnsi="Lato Regular"/>
          <w:sz w:val="24"/>
          <w:szCs w:val="24"/>
        </w:rPr>
        <w:t>For example, in the US many people have strong feelings about what food they buy and eat. Some families choose organic ingredients and local produce, while others prefer conventionally grown foods. Individual priorities, business practices, and government policies all affect science and technologies.</w:t>
      </w:r>
    </w:p>
    <w:p w14:paraId="5DEF58FD" w14:textId="77777777" w:rsidR="00E24D50" w:rsidRPr="00EF5920" w:rsidRDefault="00E24D50" w:rsidP="00E24D50">
      <w:pPr>
        <w:pStyle w:val="BodyText3"/>
        <w:spacing w:after="0"/>
        <w:ind w:right="806"/>
        <w:rPr>
          <w:rFonts w:ascii="Lato Regular" w:hAnsi="Lato Regular"/>
          <w:sz w:val="24"/>
          <w:szCs w:val="24"/>
        </w:rPr>
      </w:pPr>
    </w:p>
    <w:p w14:paraId="2AD72696" w14:textId="77777777" w:rsidR="001C5258" w:rsidRDefault="001C5258" w:rsidP="00E24D50">
      <w:pPr>
        <w:pStyle w:val="BodyText3"/>
        <w:spacing w:line="264" w:lineRule="auto"/>
        <w:rPr>
          <w:rFonts w:ascii="Lato Regular" w:eastAsia="Times New Roman" w:hAnsi="Lato Regular" w:cs="Times New Roman"/>
          <w:b/>
          <w:sz w:val="24"/>
          <w:szCs w:val="24"/>
        </w:rPr>
      </w:pPr>
    </w:p>
    <w:p w14:paraId="4235CFD5" w14:textId="77777777" w:rsidR="00E24D50" w:rsidRPr="00C905A0" w:rsidRDefault="00E24D50" w:rsidP="00E24D50">
      <w:pPr>
        <w:pStyle w:val="BodyText3"/>
        <w:spacing w:line="264" w:lineRule="auto"/>
        <w:rPr>
          <w:rFonts w:ascii="Lato Regular" w:eastAsia="Times New Roman" w:hAnsi="Lato Regular" w:cs="Times New Roman"/>
          <w:sz w:val="24"/>
          <w:szCs w:val="24"/>
        </w:rPr>
      </w:pPr>
      <w:r>
        <w:rPr>
          <w:rFonts w:ascii="Lato Regular" w:eastAsia="Times New Roman" w:hAnsi="Lato Regular" w:cs="Times New Roman"/>
          <w:b/>
          <w:sz w:val="24"/>
          <w:szCs w:val="24"/>
        </w:rPr>
        <w:t>S</w:t>
      </w:r>
      <w:r w:rsidRPr="00476B87">
        <w:rPr>
          <w:rFonts w:ascii="Lato Regular" w:hAnsi="Lato Regular"/>
          <w:b/>
          <w:sz w:val="24"/>
          <w:szCs w:val="24"/>
        </w:rPr>
        <w:t>ynthetic biology benefits from many voices.</w:t>
      </w:r>
      <w:r w:rsidRPr="00EC67FB">
        <w:rPr>
          <w:rFonts w:ascii="Lato Regular" w:eastAsia="Times New Roman" w:hAnsi="Lato Regular" w:cs="Times New Roman"/>
          <w:sz w:val="24"/>
          <w:szCs w:val="24"/>
        </w:rPr>
        <w:t xml:space="preserve"> </w:t>
      </w:r>
      <w:r>
        <w:rPr>
          <w:rFonts w:ascii="Lato Regular" w:eastAsia="Times New Roman" w:hAnsi="Lato Regular" w:cs="Times New Roman"/>
          <w:sz w:val="24"/>
          <w:szCs w:val="24"/>
        </w:rPr>
        <w:t xml:space="preserve">Researchers in this emerging field of science and engineering </w:t>
      </w:r>
      <w:r w:rsidRPr="00FD41E0">
        <w:rPr>
          <w:rFonts w:ascii="Lato Regular" w:eastAsia="Times New Roman" w:hAnsi="Lato Regular" w:cs="Times New Roman"/>
          <w:sz w:val="24"/>
          <w:szCs w:val="24"/>
        </w:rPr>
        <w:t xml:space="preserve">are </w:t>
      </w:r>
      <w:r>
        <w:rPr>
          <w:rFonts w:ascii="Lato Regular" w:eastAsia="Times New Roman" w:hAnsi="Lato Regular" w:cs="Times New Roman"/>
          <w:sz w:val="24"/>
          <w:szCs w:val="24"/>
        </w:rPr>
        <w:t>addressing</w:t>
      </w:r>
      <w:r w:rsidRPr="00FD41E0">
        <w:rPr>
          <w:rFonts w:ascii="Lato Regular" w:eastAsia="Times New Roman" w:hAnsi="Lato Regular" w:cs="Times New Roman"/>
          <w:sz w:val="24"/>
          <w:szCs w:val="24"/>
        </w:rPr>
        <w:t xml:space="preserve"> problems </w:t>
      </w:r>
      <w:r>
        <w:rPr>
          <w:rFonts w:ascii="Lato Regular" w:eastAsia="Times New Roman" w:hAnsi="Lato Regular" w:cs="Times New Roman"/>
          <w:sz w:val="24"/>
          <w:szCs w:val="24"/>
        </w:rPr>
        <w:t xml:space="preserve">that affect all of us, </w:t>
      </w:r>
      <w:r w:rsidRPr="00FD41E0">
        <w:rPr>
          <w:rFonts w:ascii="Lato Regular" w:eastAsia="Times New Roman" w:hAnsi="Lato Regular" w:cs="Times New Roman"/>
          <w:sz w:val="24"/>
          <w:szCs w:val="24"/>
        </w:rPr>
        <w:t xml:space="preserve">in </w:t>
      </w:r>
      <w:r>
        <w:rPr>
          <w:rFonts w:ascii="Lato Regular" w:eastAsia="Times New Roman" w:hAnsi="Lato Regular" w:cs="Times New Roman"/>
          <w:sz w:val="24"/>
          <w:szCs w:val="24"/>
        </w:rPr>
        <w:t xml:space="preserve">areas such as </w:t>
      </w:r>
      <w:r w:rsidRPr="00FD41E0">
        <w:rPr>
          <w:rFonts w:ascii="Lato Regular" w:eastAsia="Times New Roman" w:hAnsi="Lato Regular" w:cs="Times New Roman"/>
          <w:sz w:val="24"/>
          <w:szCs w:val="24"/>
        </w:rPr>
        <w:t>health, energy</w:t>
      </w:r>
      <w:r>
        <w:rPr>
          <w:rFonts w:ascii="Lato Regular" w:eastAsia="Times New Roman" w:hAnsi="Lato Regular" w:cs="Times New Roman"/>
          <w:sz w:val="24"/>
          <w:szCs w:val="24"/>
        </w:rPr>
        <w:t>, and the environment.</w:t>
      </w:r>
    </w:p>
    <w:p w14:paraId="2572E3C4" w14:textId="64D0915B" w:rsidR="00E24D50" w:rsidRDefault="00E24D50" w:rsidP="00E24D50">
      <w:pPr>
        <w:pStyle w:val="BodyText3"/>
        <w:spacing w:line="264" w:lineRule="auto"/>
        <w:rPr>
          <w:rFonts w:ascii="Lato Regular" w:eastAsia="Times New Roman" w:hAnsi="Lato Regular" w:cs="Times New Roman"/>
          <w:sz w:val="24"/>
          <w:szCs w:val="24"/>
        </w:rPr>
      </w:pPr>
      <w:r w:rsidRPr="00201483">
        <w:rPr>
          <w:rFonts w:ascii="Lato Regular" w:eastAsia="Times New Roman" w:hAnsi="Lato Regular" w:cs="Times New Roman"/>
          <w:sz w:val="24"/>
          <w:szCs w:val="24"/>
        </w:rPr>
        <w:drawing>
          <wp:anchor distT="0" distB="0" distL="114300" distR="114300" simplePos="0" relativeHeight="251712512" behindDoc="0" locked="0" layoutInCell="1" allowOverlap="1" wp14:anchorId="6F4069FD" wp14:editId="35809D28">
            <wp:simplePos x="0" y="0"/>
            <wp:positionH relativeFrom="column">
              <wp:posOffset>457200</wp:posOffset>
            </wp:positionH>
            <wp:positionV relativeFrom="paragraph">
              <wp:posOffset>48260</wp:posOffset>
            </wp:positionV>
            <wp:extent cx="3092450" cy="1828800"/>
            <wp:effectExtent l="0" t="0" r="6350" b="0"/>
            <wp:wrapSquare wrapText="bothSides"/>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12" cstate="screen">
                      <a:extLst>
                        <a:ext uri="{28A0092B-C50C-407E-A947-70E740481C1C}">
                          <a14:useLocalDpi xmlns:a14="http://schemas.microsoft.com/office/drawing/2010/main" val="0"/>
                        </a:ext>
                      </a:extLst>
                    </a:blip>
                    <a:srcRect t="11111"/>
                    <a:stretch/>
                  </pic:blipFill>
                  <pic:spPr bwMode="auto">
                    <a:xfrm>
                      <a:off x="0" y="0"/>
                      <a:ext cx="3092450"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ato Regular" w:eastAsia="Times New Roman" w:hAnsi="Lato Regular" w:cs="Times New Roman"/>
          <w:sz w:val="24"/>
          <w:szCs w:val="24"/>
        </w:rPr>
        <w:t>By applying the process of engineering</w:t>
      </w:r>
      <w:r w:rsidRPr="00FD41E0">
        <w:rPr>
          <w:rFonts w:ascii="Lato Regular" w:eastAsia="Times New Roman" w:hAnsi="Lato Regular" w:cs="Times New Roman"/>
          <w:sz w:val="24"/>
          <w:szCs w:val="24"/>
        </w:rPr>
        <w:t xml:space="preserve"> to the tools</w:t>
      </w:r>
      <w:r>
        <w:rPr>
          <w:rFonts w:ascii="Lato Regular" w:eastAsia="Times New Roman" w:hAnsi="Lato Regular" w:cs="Times New Roman"/>
          <w:sz w:val="24"/>
          <w:szCs w:val="24"/>
        </w:rPr>
        <w:t xml:space="preserve"> and building blocks</w:t>
      </w:r>
      <w:r w:rsidRPr="00FD41E0">
        <w:rPr>
          <w:rFonts w:ascii="Lato Regular" w:eastAsia="Times New Roman" w:hAnsi="Lato Regular" w:cs="Times New Roman"/>
          <w:sz w:val="24"/>
          <w:szCs w:val="24"/>
        </w:rPr>
        <w:t xml:space="preserve"> of </w:t>
      </w:r>
      <w:r>
        <w:rPr>
          <w:rFonts w:ascii="Lato Regular" w:eastAsia="Times New Roman" w:hAnsi="Lato Regular" w:cs="Times New Roman"/>
          <w:sz w:val="24"/>
          <w:szCs w:val="24"/>
        </w:rPr>
        <w:t>biology, scientists, students, and people in community DIY (do-it-yourself) lab spaces are creating</w:t>
      </w:r>
      <w:r w:rsidRPr="00FD41E0">
        <w:rPr>
          <w:rFonts w:ascii="Lato Regular" w:eastAsia="Times New Roman" w:hAnsi="Lato Regular" w:cs="Times New Roman"/>
          <w:sz w:val="24"/>
          <w:szCs w:val="24"/>
        </w:rPr>
        <w:t xml:space="preserve"> new knowledge and innovations t</w:t>
      </w:r>
      <w:r>
        <w:rPr>
          <w:rFonts w:ascii="Lato Regular" w:eastAsia="Times New Roman" w:hAnsi="Lato Regular" w:cs="Times New Roman"/>
          <w:sz w:val="24"/>
          <w:szCs w:val="24"/>
        </w:rPr>
        <w:t>hat weren’t possible before</w:t>
      </w:r>
      <w:r w:rsidRPr="00FD41E0">
        <w:rPr>
          <w:rFonts w:ascii="Lato Regular" w:eastAsia="Times New Roman" w:hAnsi="Lato Regular" w:cs="Times New Roman"/>
          <w:sz w:val="24"/>
          <w:szCs w:val="24"/>
        </w:rPr>
        <w:t xml:space="preserve">. </w:t>
      </w:r>
      <w:r>
        <w:rPr>
          <w:rFonts w:ascii="Lato Regular" w:hAnsi="Lato Regular"/>
          <w:sz w:val="24"/>
          <w:szCs w:val="24"/>
        </w:rPr>
        <w:t>We all have a role in shaping new technologies.</w:t>
      </w:r>
    </w:p>
    <w:p w14:paraId="77BCA060" w14:textId="60749639" w:rsidR="000C3DEA" w:rsidRDefault="000C3DEA" w:rsidP="00FD41E0">
      <w:pPr>
        <w:pStyle w:val="BodyText3"/>
        <w:rPr>
          <w:rFonts w:ascii="Lato Regular" w:hAnsi="Lato Regular"/>
          <w:sz w:val="24"/>
          <w:szCs w:val="24"/>
        </w:rPr>
      </w:pPr>
      <w:bookmarkStart w:id="0" w:name="_GoBack"/>
      <w:bookmarkEnd w:id="0"/>
    </w:p>
    <w:p w14:paraId="1A617F09" w14:textId="306533CA" w:rsidR="000C3DEA" w:rsidRDefault="001C5258" w:rsidP="00FD41E0">
      <w:pPr>
        <w:pStyle w:val="BodyText3"/>
        <w:rPr>
          <w:rFonts w:ascii="Lato Regular" w:hAnsi="Lato Regular"/>
          <w:sz w:val="24"/>
          <w:szCs w:val="24"/>
        </w:rPr>
      </w:pPr>
      <w:r>
        <w:rPr>
          <w:rFonts w:ascii="Lato Regular" w:hAnsi="Lato Regular"/>
          <w:sz w:val="24"/>
          <w:szCs w:val="24"/>
        </w:rPr>
        <mc:AlternateContent>
          <mc:Choice Requires="wps">
            <w:drawing>
              <wp:anchor distT="0" distB="0" distL="114300" distR="114300" simplePos="0" relativeHeight="251710464" behindDoc="0" locked="0" layoutInCell="1" allowOverlap="1" wp14:anchorId="30178764" wp14:editId="2219DA08">
                <wp:simplePos x="0" y="0"/>
                <wp:positionH relativeFrom="column">
                  <wp:posOffset>457200</wp:posOffset>
                </wp:positionH>
                <wp:positionV relativeFrom="paragraph">
                  <wp:posOffset>41910</wp:posOffset>
                </wp:positionV>
                <wp:extent cx="3086100" cy="800100"/>
                <wp:effectExtent l="0" t="0" r="12700" b="1270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100" cy="800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B067E6" w14:textId="77777777" w:rsidR="00DC3CA9" w:rsidRPr="00DB1767" w:rsidRDefault="00DC3CA9" w:rsidP="00E24D50">
                            <w:pPr>
                              <w:pStyle w:val="Caption"/>
                            </w:pPr>
                            <w:r>
                              <w:t>The International Genetically Engineered Machine (</w:t>
                            </w:r>
                            <w:proofErr w:type="spellStart"/>
                            <w:r>
                              <w:t>iGEM</w:t>
                            </w:r>
                            <w:proofErr w:type="spellEnd"/>
                            <w:r>
                              <w:t>) competition challenges students to consider how technology and society influence each other.</w:t>
                            </w:r>
                          </w:p>
                          <w:p w14:paraId="648EA4B7" w14:textId="77777777" w:rsidR="00DC3CA9" w:rsidRPr="007A70C7" w:rsidRDefault="00DC3CA9" w:rsidP="00E24D50">
                            <w:pPr>
                              <w:pStyle w:val="Caption"/>
                            </w:pPr>
                          </w:p>
                        </w:txbxContent>
                      </wps:txbx>
                      <wps:bodyPr rot="0" spcFirstLastPara="0" vertOverflow="overflow" horzOverflow="overflow" vert="horz" wrap="square" lIns="0" tIns="109728"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2" type="#_x0000_t202" style="position:absolute;left:0;text-align:left;margin-left:36pt;margin-top:3.3pt;width:243pt;height:6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" filled="f" stroked="f">
                <v:path arrowok="t"/>
                <v:textbox inset="0,8.64pt,0,0">
                  <w:txbxContent>
                    <w:p w14:paraId="22B067E6" w14:textId="77777777" w:rsidR="00DC3CA9" w:rsidRPr="00DB1767" w:rsidRDefault="00DC3CA9" w:rsidP="00E24D50">
                      <w:pPr>
                        <w:pStyle w:val="Caption"/>
                      </w:pPr>
                      <w:r>
                        <w:t>The International Genetically Engineered Machine (</w:t>
                      </w:r>
                      <w:proofErr w:type="spellStart"/>
                      <w:r>
                        <w:t>iGEM</w:t>
                      </w:r>
                      <w:proofErr w:type="spellEnd"/>
                      <w:r>
                        <w:t>) competition challenges students to consider how technology and society influence each other.</w:t>
                      </w:r>
                    </w:p>
                    <w:p w14:paraId="648EA4B7" w14:textId="77777777" w:rsidR="00DC3CA9" w:rsidRPr="007A70C7" w:rsidRDefault="00DC3CA9" w:rsidP="00E24D50">
                      <w:pPr>
                        <w:pStyle w:val="Caption"/>
                      </w:pPr>
                    </w:p>
                  </w:txbxContent>
                </v:textbox>
                <w10:wrap type="square"/>
              </v:shape>
            </w:pict>
          </mc:Fallback>
        </mc:AlternateContent>
      </w:r>
    </w:p>
    <w:sectPr w:rsidR="000C3DEA" w:rsidSect="00C53E07">
      <w:footerReference w:type="default" r:id="rId13"/>
      <w:headerReference w:type="first" r:id="rId14"/>
      <w:pgSz w:w="12240" w:h="15840"/>
      <w:pgMar w:top="720" w:right="720" w:bottom="360" w:left="720" w:header="576" w:footer="432"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4C84FE" w14:textId="77777777" w:rsidR="00DC3CA9" w:rsidRDefault="00DC3CA9" w:rsidP="00C641C0">
      <w:r>
        <w:separator/>
      </w:r>
    </w:p>
  </w:endnote>
  <w:endnote w:type="continuationSeparator" w:id="0">
    <w:p w14:paraId="7D4348A9" w14:textId="77777777" w:rsidR="00DC3CA9" w:rsidRDefault="00DC3CA9" w:rsidP="00C641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PT Sans">
    <w:panose1 w:val="020B0503020203020204"/>
    <w:charset w:val="00"/>
    <w:family w:val="auto"/>
    <w:pitch w:val="variable"/>
    <w:sig w:usb0="A00002EF" w:usb1="5000204B" w:usb2="00000000" w:usb3="00000000" w:csb0="00000097" w:csb1="00000000"/>
  </w:font>
  <w:font w:name="ＭＳ ゴシック">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Lato Regular">
    <w:panose1 w:val="020F0502020204030203"/>
    <w:charset w:val="00"/>
    <w:family w:val="auto"/>
    <w:pitch w:val="variable"/>
    <w:sig w:usb0="A00000AF" w:usb1="5000604B" w:usb2="00000000" w:usb3="00000000" w:csb0="00000093" w:csb1="00000000"/>
  </w:font>
  <w:font w:name="PT Sans Narrow">
    <w:panose1 w:val="020B0506020203020204"/>
    <w:charset w:val="00"/>
    <w:family w:val="auto"/>
    <w:pitch w:val="variable"/>
    <w:sig w:usb0="A00002EF" w:usb1="5000204B" w:usb2="00000000" w:usb3="00000000" w:csb0="00000097" w:csb1="00000000"/>
  </w:font>
  <w:font w:name="Lato">
    <w:altName w:val="Lato Regular"/>
    <w:charset w:val="00"/>
    <w:family w:val="swiss"/>
    <w:pitch w:val="variable"/>
    <w:sig w:usb0="A00000AF" w:usb1="5000604B" w:usb2="00000000" w:usb3="00000000" w:csb0="00000093" w:csb1="00000000"/>
  </w:font>
  <w:font w:name="Lato Bold">
    <w:panose1 w:val="020F0802020204030203"/>
    <w:charset w:val="00"/>
    <w:family w:val="auto"/>
    <w:pitch w:val="variable"/>
    <w:sig w:usb0="A00000AF" w:usb1="5000604B" w:usb2="00000000" w:usb3="00000000" w:csb0="00000093" w:csb1="00000000"/>
  </w:font>
  <w:font w:name="Lato Black">
    <w:panose1 w:val="020F0A02020204030203"/>
    <w:charset w:val="00"/>
    <w:family w:val="auto"/>
    <w:pitch w:val="variable"/>
    <w:sig w:usb0="A00000AF" w:usb1="5000604B" w:usb2="00000000" w:usb3="00000000" w:csb0="00000093"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8AD92" w14:textId="77777777" w:rsidR="00DC3CA9" w:rsidRPr="00520848" w:rsidRDefault="00DC3CA9" w:rsidP="00520848">
    <w:pPr>
      <w:pStyle w:val="Footer"/>
    </w:pPr>
    <w:r w:rsidRPr="00520848">
      <mc:AlternateContent>
        <mc:Choice Requires="wps">
          <w:drawing>
            <wp:anchor distT="0" distB="0" distL="114300" distR="114300" simplePos="0" relativeHeight="251660288" behindDoc="1" locked="0" layoutInCell="1" allowOverlap="1" wp14:anchorId="0CFB0AC7" wp14:editId="15D93DCE">
              <wp:simplePos x="0" y="0"/>
              <wp:positionH relativeFrom="page">
                <wp:align>center</wp:align>
              </wp:positionH>
              <wp:positionV relativeFrom="page">
                <wp:posOffset>9601200</wp:posOffset>
              </wp:positionV>
              <wp:extent cx="7086600" cy="228600"/>
              <wp:effectExtent l="0" t="0" r="0" b="0"/>
              <wp:wrapNone/>
              <wp:docPr id="8" name="Rectangle 8"/>
              <wp:cNvGraphicFramePr/>
              <a:graphic xmlns:a="http://schemas.openxmlformats.org/drawingml/2006/main">
                <a:graphicData uri="http://schemas.microsoft.com/office/word/2010/wordprocessingShape">
                  <wps:wsp>
                    <wps:cNvSpPr/>
                    <wps:spPr>
                      <a:xfrm>
                        <a:off x="0" y="0"/>
                        <a:ext cx="7086600" cy="228600"/>
                      </a:xfrm>
                      <a:prstGeom prst="rect">
                        <a:avLst/>
                      </a:prstGeom>
                      <a:solidFill>
                        <a:srgbClr val="00A99C"/>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 o:spid="_x0000_s1026" style="position:absolute;margin-left:0;margin-top:756pt;width:558pt;height:18pt;z-index:-251656192;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" fillcolor="#00a99c" stroked="f">
              <w10:wrap anchorx="page" anchory="page"/>
            </v:rect>
          </w:pict>
        </mc:Fallback>
      </mc:AlternateContent>
    </w:r>
    <w:r w:rsidRPr="00520848">
      <w:t>buildingwithbiology.org</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B6E155" w14:textId="77777777" w:rsidR="00DC3CA9" w:rsidRDefault="00DC3CA9" w:rsidP="00C641C0">
      <w:r>
        <w:separator/>
      </w:r>
    </w:p>
  </w:footnote>
  <w:footnote w:type="continuationSeparator" w:id="0">
    <w:p w14:paraId="4E5DDA34" w14:textId="77777777" w:rsidR="00DC3CA9" w:rsidRDefault="00DC3CA9" w:rsidP="00C641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28080" w14:textId="5AF4E87B" w:rsidR="00DC3CA9" w:rsidRDefault="00DC3CA9" w:rsidP="00763676">
    <w:pPr>
      <w:pStyle w:val="Header"/>
    </w:pPr>
    <w:r w:rsidRPr="00507AE0">
      <w:rPr>
        <w:noProof/>
      </w:rPr>
      <w:drawing>
        <wp:anchor distT="0" distB="0" distL="114300" distR="114300" simplePos="0" relativeHeight="251659264" behindDoc="1" locked="0" layoutInCell="1" allowOverlap="1" wp14:anchorId="4A24B336" wp14:editId="7CFBEFB9">
          <wp:simplePos x="0" y="0"/>
          <wp:positionH relativeFrom="page">
            <wp:posOffset>0</wp:posOffset>
          </wp:positionH>
          <wp:positionV relativeFrom="page">
            <wp:posOffset>0</wp:posOffset>
          </wp:positionV>
          <wp:extent cx="7772400" cy="1243258"/>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_header.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243258"/>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t>Tech Tokens</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74619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D4C237A"/>
    <w:lvl w:ilvl="0">
      <w:start w:val="1"/>
      <w:numFmt w:val="decimal"/>
      <w:lvlText w:val="%1."/>
      <w:lvlJc w:val="left"/>
      <w:pPr>
        <w:tabs>
          <w:tab w:val="num" w:pos="1800"/>
        </w:tabs>
        <w:ind w:left="1800" w:hanging="360"/>
      </w:pPr>
    </w:lvl>
  </w:abstractNum>
  <w:abstractNum w:abstractNumId="2">
    <w:nsid w:val="FFFFFF7D"/>
    <w:multiLevelType w:val="singleLevel"/>
    <w:tmpl w:val="5094AAFC"/>
    <w:lvl w:ilvl="0">
      <w:start w:val="1"/>
      <w:numFmt w:val="decimal"/>
      <w:lvlText w:val="%1."/>
      <w:lvlJc w:val="left"/>
      <w:pPr>
        <w:tabs>
          <w:tab w:val="num" w:pos="1440"/>
        </w:tabs>
        <w:ind w:left="1440" w:hanging="360"/>
      </w:pPr>
    </w:lvl>
  </w:abstractNum>
  <w:abstractNum w:abstractNumId="3">
    <w:nsid w:val="FFFFFF7E"/>
    <w:multiLevelType w:val="singleLevel"/>
    <w:tmpl w:val="AE3CBCCC"/>
    <w:lvl w:ilvl="0">
      <w:start w:val="1"/>
      <w:numFmt w:val="decimal"/>
      <w:lvlText w:val="%1."/>
      <w:lvlJc w:val="left"/>
      <w:pPr>
        <w:tabs>
          <w:tab w:val="num" w:pos="1080"/>
        </w:tabs>
        <w:ind w:left="1080" w:hanging="360"/>
      </w:pPr>
    </w:lvl>
  </w:abstractNum>
  <w:abstractNum w:abstractNumId="4">
    <w:nsid w:val="FFFFFF7F"/>
    <w:multiLevelType w:val="singleLevel"/>
    <w:tmpl w:val="8F342A06"/>
    <w:lvl w:ilvl="0">
      <w:start w:val="1"/>
      <w:numFmt w:val="decimal"/>
      <w:lvlText w:val="%1."/>
      <w:lvlJc w:val="left"/>
      <w:pPr>
        <w:tabs>
          <w:tab w:val="num" w:pos="720"/>
        </w:tabs>
        <w:ind w:left="720" w:hanging="360"/>
      </w:pPr>
    </w:lvl>
  </w:abstractNum>
  <w:abstractNum w:abstractNumId="5">
    <w:nsid w:val="FFFFFF80"/>
    <w:multiLevelType w:val="singleLevel"/>
    <w:tmpl w:val="CE1CBDF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66AAF42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BF909994"/>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888E2866"/>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3E0244C4"/>
    <w:lvl w:ilvl="0">
      <w:start w:val="1"/>
      <w:numFmt w:val="decimal"/>
      <w:lvlText w:val="%1."/>
      <w:lvlJc w:val="left"/>
      <w:pPr>
        <w:tabs>
          <w:tab w:val="num" w:pos="360"/>
        </w:tabs>
        <w:ind w:left="360" w:hanging="360"/>
      </w:pPr>
    </w:lvl>
  </w:abstractNum>
  <w:abstractNum w:abstractNumId="10">
    <w:nsid w:val="FFFFFF89"/>
    <w:multiLevelType w:val="singleLevel"/>
    <w:tmpl w:val="847877D4"/>
    <w:lvl w:ilvl="0">
      <w:start w:val="1"/>
      <w:numFmt w:val="bullet"/>
      <w:lvlText w:val=""/>
      <w:lvlJc w:val="left"/>
      <w:pPr>
        <w:tabs>
          <w:tab w:val="num" w:pos="360"/>
        </w:tabs>
        <w:ind w:left="360" w:hanging="360"/>
      </w:pPr>
      <w:rPr>
        <w:rFonts w:ascii="Symbol" w:hAnsi="Symbol" w:hint="default"/>
      </w:rPr>
    </w:lvl>
  </w:abstractNum>
  <w:abstractNum w:abstractNumId="11">
    <w:nsid w:val="5F1B6145"/>
    <w:multiLevelType w:val="hybridMultilevel"/>
    <w:tmpl w:val="49001800"/>
    <w:lvl w:ilvl="0" w:tplc="96B2B67C">
      <w:start w:val="1"/>
      <w:numFmt w:val="decimal"/>
      <w:lvlText w:val="%1."/>
      <w:lvlJc w:val="left"/>
      <w:pPr>
        <w:ind w:left="3620" w:hanging="38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2">
    <w:nsid w:val="755636C2"/>
    <w:multiLevelType w:val="hybridMultilevel"/>
    <w:tmpl w:val="31AE7132"/>
    <w:lvl w:ilvl="0" w:tplc="2F1470DC">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num w:numId="1">
    <w:abstractNumId w:val="9"/>
  </w:num>
  <w:num w:numId="2">
    <w:abstractNumId w:val="4"/>
  </w:num>
  <w:num w:numId="3">
    <w:abstractNumId w:val="3"/>
  </w:num>
  <w:num w:numId="4">
    <w:abstractNumId w:val="2"/>
  </w:num>
  <w:num w:numId="5">
    <w:abstractNumId w:val="10"/>
  </w:num>
  <w:num w:numId="6">
    <w:abstractNumId w:val="8"/>
  </w:num>
  <w:num w:numId="7">
    <w:abstractNumId w:val="7"/>
  </w:num>
  <w:num w:numId="8">
    <w:abstractNumId w:val="6"/>
  </w:num>
  <w:num w:numId="9">
    <w:abstractNumId w:val="5"/>
  </w:num>
  <w:num w:numId="10">
    <w:abstractNumId w:val="1"/>
  </w:num>
  <w:num w:numId="11">
    <w:abstractNumId w:val="0"/>
  </w:num>
  <w:num w:numId="12">
    <w:abstractNumId w:val="12"/>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attachedTemplate r:id="rId1"/>
  <w:defaultTabStop w:val="36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BB6"/>
    <w:rsid w:val="00027A10"/>
    <w:rsid w:val="000640C1"/>
    <w:rsid w:val="00076B92"/>
    <w:rsid w:val="000A1A73"/>
    <w:rsid w:val="000A796B"/>
    <w:rsid w:val="000B5189"/>
    <w:rsid w:val="000C3DEA"/>
    <w:rsid w:val="000D2F05"/>
    <w:rsid w:val="00100E2F"/>
    <w:rsid w:val="001119A7"/>
    <w:rsid w:val="00115ED3"/>
    <w:rsid w:val="00125E17"/>
    <w:rsid w:val="0014638E"/>
    <w:rsid w:val="00157146"/>
    <w:rsid w:val="00193A03"/>
    <w:rsid w:val="001A1F66"/>
    <w:rsid w:val="001B49D3"/>
    <w:rsid w:val="001B6700"/>
    <w:rsid w:val="001C1FAA"/>
    <w:rsid w:val="001C5258"/>
    <w:rsid w:val="001D5D45"/>
    <w:rsid w:val="001D7847"/>
    <w:rsid w:val="001F3D66"/>
    <w:rsid w:val="002311D4"/>
    <w:rsid w:val="0024334E"/>
    <w:rsid w:val="00272D07"/>
    <w:rsid w:val="0028633A"/>
    <w:rsid w:val="002C0D21"/>
    <w:rsid w:val="002E6DE5"/>
    <w:rsid w:val="0030394A"/>
    <w:rsid w:val="00312821"/>
    <w:rsid w:val="00331AE9"/>
    <w:rsid w:val="00336E19"/>
    <w:rsid w:val="00353C85"/>
    <w:rsid w:val="003727AF"/>
    <w:rsid w:val="003770A4"/>
    <w:rsid w:val="003A60B7"/>
    <w:rsid w:val="003D67BA"/>
    <w:rsid w:val="003F28C7"/>
    <w:rsid w:val="004012FC"/>
    <w:rsid w:val="00421A2F"/>
    <w:rsid w:val="00427C8C"/>
    <w:rsid w:val="00471EF6"/>
    <w:rsid w:val="004736D9"/>
    <w:rsid w:val="00494DBC"/>
    <w:rsid w:val="004A604A"/>
    <w:rsid w:val="004B535F"/>
    <w:rsid w:val="004C3AC3"/>
    <w:rsid w:val="004D2DAB"/>
    <w:rsid w:val="00507AE0"/>
    <w:rsid w:val="00520848"/>
    <w:rsid w:val="00523FD5"/>
    <w:rsid w:val="00540E7D"/>
    <w:rsid w:val="00544B89"/>
    <w:rsid w:val="00554E63"/>
    <w:rsid w:val="00556D1D"/>
    <w:rsid w:val="005A19C8"/>
    <w:rsid w:val="005E426F"/>
    <w:rsid w:val="00600273"/>
    <w:rsid w:val="00606B68"/>
    <w:rsid w:val="00611068"/>
    <w:rsid w:val="00617EC3"/>
    <w:rsid w:val="00620BF0"/>
    <w:rsid w:val="0063608E"/>
    <w:rsid w:val="00651CE1"/>
    <w:rsid w:val="006545B5"/>
    <w:rsid w:val="0066133B"/>
    <w:rsid w:val="00681C59"/>
    <w:rsid w:val="006A1C2C"/>
    <w:rsid w:val="006D65C9"/>
    <w:rsid w:val="006E075D"/>
    <w:rsid w:val="006F5E27"/>
    <w:rsid w:val="00704809"/>
    <w:rsid w:val="007103B3"/>
    <w:rsid w:val="00713547"/>
    <w:rsid w:val="0072703A"/>
    <w:rsid w:val="00727B4E"/>
    <w:rsid w:val="00745354"/>
    <w:rsid w:val="0075509F"/>
    <w:rsid w:val="00756786"/>
    <w:rsid w:val="00763676"/>
    <w:rsid w:val="00764E76"/>
    <w:rsid w:val="00781922"/>
    <w:rsid w:val="007A70C7"/>
    <w:rsid w:val="007B1368"/>
    <w:rsid w:val="007E3BB6"/>
    <w:rsid w:val="007F3BA3"/>
    <w:rsid w:val="00810E2F"/>
    <w:rsid w:val="00815930"/>
    <w:rsid w:val="00815AE3"/>
    <w:rsid w:val="00822F5D"/>
    <w:rsid w:val="00841484"/>
    <w:rsid w:val="008428B5"/>
    <w:rsid w:val="00850552"/>
    <w:rsid w:val="00862955"/>
    <w:rsid w:val="008A3CF7"/>
    <w:rsid w:val="008A4910"/>
    <w:rsid w:val="008B1A01"/>
    <w:rsid w:val="008D685C"/>
    <w:rsid w:val="008F77BC"/>
    <w:rsid w:val="009057EB"/>
    <w:rsid w:val="00917D4A"/>
    <w:rsid w:val="00924EA5"/>
    <w:rsid w:val="0092636E"/>
    <w:rsid w:val="009300DA"/>
    <w:rsid w:val="00965AAC"/>
    <w:rsid w:val="00965C6F"/>
    <w:rsid w:val="00965F38"/>
    <w:rsid w:val="009859DB"/>
    <w:rsid w:val="00995A1C"/>
    <w:rsid w:val="009B1816"/>
    <w:rsid w:val="00A22C71"/>
    <w:rsid w:val="00A54401"/>
    <w:rsid w:val="00A71787"/>
    <w:rsid w:val="00A96E34"/>
    <w:rsid w:val="00AA2B85"/>
    <w:rsid w:val="00B16A72"/>
    <w:rsid w:val="00B72B50"/>
    <w:rsid w:val="00BC5369"/>
    <w:rsid w:val="00BE6EBA"/>
    <w:rsid w:val="00C15035"/>
    <w:rsid w:val="00C239D5"/>
    <w:rsid w:val="00C36AE9"/>
    <w:rsid w:val="00C37045"/>
    <w:rsid w:val="00C4020F"/>
    <w:rsid w:val="00C51B22"/>
    <w:rsid w:val="00C53E07"/>
    <w:rsid w:val="00C559BA"/>
    <w:rsid w:val="00C641C0"/>
    <w:rsid w:val="00C91355"/>
    <w:rsid w:val="00CA76C8"/>
    <w:rsid w:val="00CC3BC7"/>
    <w:rsid w:val="00CD0D71"/>
    <w:rsid w:val="00CD67D9"/>
    <w:rsid w:val="00CF5ACE"/>
    <w:rsid w:val="00D16902"/>
    <w:rsid w:val="00D21F23"/>
    <w:rsid w:val="00D4185D"/>
    <w:rsid w:val="00D454F3"/>
    <w:rsid w:val="00D5195F"/>
    <w:rsid w:val="00D62A14"/>
    <w:rsid w:val="00D83320"/>
    <w:rsid w:val="00D864EB"/>
    <w:rsid w:val="00DC3CA9"/>
    <w:rsid w:val="00DD5B78"/>
    <w:rsid w:val="00DD73F1"/>
    <w:rsid w:val="00DF1CCD"/>
    <w:rsid w:val="00E07EBB"/>
    <w:rsid w:val="00E1310C"/>
    <w:rsid w:val="00E24D50"/>
    <w:rsid w:val="00E366A2"/>
    <w:rsid w:val="00E75395"/>
    <w:rsid w:val="00E814FA"/>
    <w:rsid w:val="00E83E7D"/>
    <w:rsid w:val="00E94AF4"/>
    <w:rsid w:val="00EC1D5F"/>
    <w:rsid w:val="00ED2E4E"/>
    <w:rsid w:val="00EF5BBB"/>
    <w:rsid w:val="00F2481E"/>
    <w:rsid w:val="00F31D5A"/>
    <w:rsid w:val="00F404E5"/>
    <w:rsid w:val="00F4223B"/>
    <w:rsid w:val="00F4654A"/>
    <w:rsid w:val="00F567BA"/>
    <w:rsid w:val="00F64564"/>
    <w:rsid w:val="00F67ECD"/>
    <w:rsid w:val="00F83A71"/>
    <w:rsid w:val="00FB022E"/>
    <w:rsid w:val="00FB469E"/>
    <w:rsid w:val="00FC456E"/>
    <w:rsid w:val="00FD41E0"/>
    <w:rsid w:val="00FE39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6D686B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53C85"/>
    <w:pPr>
      <w:keepNext/>
      <w:keepLines/>
      <w:spacing w:before="480" w:after="120"/>
      <w:ind w:left="3240"/>
      <w:outlineLvl w:val="0"/>
    </w:pPr>
    <w:rPr>
      <w:rFonts w:ascii="PT Sans" w:eastAsiaTheme="majorEastAsia" w:hAnsi="PT Sans" w:cstheme="majorBidi"/>
      <w:b/>
      <w:bCs/>
      <w:color w:val="00A99C"/>
      <w:sz w:val="40"/>
      <w:szCs w:val="32"/>
    </w:rPr>
  </w:style>
  <w:style w:type="paragraph" w:styleId="Heading2">
    <w:name w:val="heading 2"/>
    <w:basedOn w:val="Normal"/>
    <w:next w:val="Normal"/>
    <w:link w:val="Heading2Char"/>
    <w:uiPriority w:val="9"/>
    <w:unhideWhenUsed/>
    <w:qFormat/>
    <w:rsid w:val="00353C85"/>
    <w:pPr>
      <w:keepNext/>
      <w:keepLines/>
      <w:spacing w:after="120"/>
      <w:outlineLvl w:val="1"/>
    </w:pPr>
    <w:rPr>
      <w:rFonts w:ascii="PT Sans" w:eastAsiaTheme="majorEastAsia" w:hAnsi="PT Sans" w:cstheme="majorBidi"/>
      <w:b/>
      <w:bCs/>
      <w:color w:val="00A99C"/>
      <w:sz w:val="40"/>
      <w:szCs w:val="40"/>
    </w:rPr>
  </w:style>
  <w:style w:type="paragraph" w:styleId="Heading3">
    <w:name w:val="heading 3"/>
    <w:basedOn w:val="Normal"/>
    <w:next w:val="Normal"/>
    <w:link w:val="Heading3Char"/>
    <w:uiPriority w:val="9"/>
    <w:unhideWhenUsed/>
    <w:qFormat/>
    <w:rsid w:val="00745354"/>
    <w:pPr>
      <w:keepNext/>
      <w:keepLines/>
      <w:spacing w:before="360" w:after="120"/>
      <w:ind w:left="720" w:right="720"/>
      <w:outlineLvl w:val="2"/>
    </w:pPr>
    <w:rPr>
      <w:rFonts w:ascii="PT Sans" w:eastAsiaTheme="majorEastAsia" w:hAnsi="PT Sans" w:cstheme="majorBidi"/>
      <w:b/>
      <w:bCs/>
      <w:color w:val="00A99C"/>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641C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C641C0"/>
    <w:rPr>
      <w:rFonts w:ascii="Lucida Grande" w:hAnsi="Lucida Grande" w:cs="Lucida Grande"/>
      <w:sz w:val="18"/>
      <w:szCs w:val="18"/>
    </w:rPr>
  </w:style>
  <w:style w:type="paragraph" w:styleId="BodyText">
    <w:name w:val="Body Text"/>
    <w:basedOn w:val="Normal"/>
    <w:link w:val="BodyTextChar"/>
    <w:uiPriority w:val="99"/>
    <w:unhideWhenUsed/>
    <w:rsid w:val="00862955"/>
    <w:pPr>
      <w:tabs>
        <w:tab w:val="left" w:pos="360"/>
      </w:tabs>
      <w:spacing w:after="180"/>
      <w:ind w:left="2880"/>
    </w:pPr>
    <w:rPr>
      <w:rFonts w:ascii="Lato Regular" w:hAnsi="Lato Regular"/>
      <w:noProof/>
      <w:sz w:val="28"/>
      <w:szCs w:val="28"/>
    </w:rPr>
  </w:style>
  <w:style w:type="character" w:customStyle="1" w:styleId="BodyTextChar">
    <w:name w:val="Body Text Char"/>
    <w:basedOn w:val="DefaultParagraphFont"/>
    <w:link w:val="BodyText"/>
    <w:uiPriority w:val="99"/>
    <w:rsid w:val="00862955"/>
    <w:rPr>
      <w:rFonts w:ascii="Lato Regular" w:hAnsi="Lato Regular"/>
      <w:noProof/>
      <w:sz w:val="28"/>
      <w:szCs w:val="28"/>
    </w:rPr>
  </w:style>
  <w:style w:type="character" w:customStyle="1" w:styleId="Heading1Char">
    <w:name w:val="Heading 1 Char"/>
    <w:basedOn w:val="DefaultParagraphFont"/>
    <w:link w:val="Heading1"/>
    <w:uiPriority w:val="9"/>
    <w:rsid w:val="00353C85"/>
    <w:rPr>
      <w:rFonts w:ascii="PT Sans" w:eastAsiaTheme="majorEastAsia" w:hAnsi="PT Sans" w:cstheme="majorBidi"/>
      <w:b/>
      <w:bCs/>
      <w:color w:val="00A99C"/>
      <w:sz w:val="40"/>
      <w:szCs w:val="32"/>
    </w:rPr>
  </w:style>
  <w:style w:type="paragraph" w:styleId="DocumentMap">
    <w:name w:val="Document Map"/>
    <w:basedOn w:val="Normal"/>
    <w:link w:val="DocumentMapChar"/>
    <w:uiPriority w:val="99"/>
    <w:semiHidden/>
    <w:unhideWhenUsed/>
    <w:rsid w:val="00C641C0"/>
    <w:rPr>
      <w:rFonts w:ascii="Lucida Grande" w:hAnsi="Lucida Grande" w:cs="Lucida Grande"/>
    </w:rPr>
  </w:style>
  <w:style w:type="character" w:customStyle="1" w:styleId="DocumentMapChar">
    <w:name w:val="Document Map Char"/>
    <w:basedOn w:val="DefaultParagraphFont"/>
    <w:link w:val="DocumentMap"/>
    <w:uiPriority w:val="99"/>
    <w:semiHidden/>
    <w:rsid w:val="00C641C0"/>
    <w:rPr>
      <w:rFonts w:ascii="Lucida Grande" w:hAnsi="Lucida Grande" w:cs="Lucida Grande"/>
    </w:rPr>
  </w:style>
  <w:style w:type="paragraph" w:styleId="Header">
    <w:name w:val="header"/>
    <w:basedOn w:val="Normal"/>
    <w:next w:val="Heading1"/>
    <w:link w:val="HeaderChar"/>
    <w:uiPriority w:val="99"/>
    <w:unhideWhenUsed/>
    <w:rsid w:val="00507AE0"/>
    <w:pPr>
      <w:tabs>
        <w:tab w:val="center" w:pos="4320"/>
        <w:tab w:val="right" w:pos="8640"/>
      </w:tabs>
    </w:pPr>
    <w:rPr>
      <w:rFonts w:ascii="PT Sans Narrow" w:hAnsi="PT Sans Narrow"/>
      <w:b/>
      <w:color w:val="FFFFFF" w:themeColor="background1"/>
      <w:sz w:val="64"/>
      <w:szCs w:val="64"/>
    </w:rPr>
  </w:style>
  <w:style w:type="character" w:customStyle="1" w:styleId="HeaderChar">
    <w:name w:val="Header Char"/>
    <w:basedOn w:val="DefaultParagraphFont"/>
    <w:link w:val="Header"/>
    <w:uiPriority w:val="99"/>
    <w:rsid w:val="00507AE0"/>
    <w:rPr>
      <w:rFonts w:ascii="PT Sans Narrow" w:hAnsi="PT Sans Narrow"/>
      <w:b/>
      <w:color w:val="FFFFFF" w:themeColor="background1"/>
      <w:sz w:val="64"/>
      <w:szCs w:val="64"/>
    </w:rPr>
  </w:style>
  <w:style w:type="paragraph" w:styleId="Footer">
    <w:name w:val="footer"/>
    <w:basedOn w:val="Normal"/>
    <w:link w:val="FooterChar"/>
    <w:uiPriority w:val="99"/>
    <w:unhideWhenUsed/>
    <w:rsid w:val="00520848"/>
    <w:pPr>
      <w:tabs>
        <w:tab w:val="center" w:pos="4320"/>
        <w:tab w:val="right" w:pos="8640"/>
      </w:tabs>
      <w:jc w:val="center"/>
    </w:pPr>
    <w:rPr>
      <w:rFonts w:ascii="PT Sans" w:hAnsi="PT Sans"/>
      <w:b/>
      <w:noProof/>
      <w:color w:val="FFFFFF" w:themeColor="background1"/>
      <w:sz w:val="18"/>
      <w:szCs w:val="18"/>
    </w:rPr>
  </w:style>
  <w:style w:type="character" w:customStyle="1" w:styleId="FooterChar">
    <w:name w:val="Footer Char"/>
    <w:basedOn w:val="DefaultParagraphFont"/>
    <w:link w:val="Footer"/>
    <w:uiPriority w:val="99"/>
    <w:rsid w:val="00520848"/>
    <w:rPr>
      <w:rFonts w:ascii="PT Sans" w:hAnsi="PT Sans"/>
      <w:b/>
      <w:noProof/>
      <w:color w:val="FFFFFF" w:themeColor="background1"/>
      <w:sz w:val="18"/>
      <w:szCs w:val="18"/>
    </w:rPr>
  </w:style>
  <w:style w:type="paragraph" w:styleId="List">
    <w:name w:val="List"/>
    <w:basedOn w:val="Normal"/>
    <w:uiPriority w:val="99"/>
    <w:unhideWhenUsed/>
    <w:rsid w:val="00125E17"/>
    <w:pPr>
      <w:suppressAutoHyphens/>
      <w:spacing w:after="180"/>
      <w:ind w:left="3240"/>
    </w:pPr>
    <w:rPr>
      <w:rFonts w:ascii="Lato Regular" w:hAnsi="Lato Regular"/>
      <w:sz w:val="28"/>
    </w:rPr>
  </w:style>
  <w:style w:type="paragraph" w:styleId="BodyText2">
    <w:name w:val="Body Text 2"/>
    <w:basedOn w:val="Normal"/>
    <w:link w:val="BodyText2Char"/>
    <w:uiPriority w:val="99"/>
    <w:unhideWhenUsed/>
    <w:rsid w:val="00606B68"/>
    <w:pPr>
      <w:keepLines/>
      <w:suppressAutoHyphens/>
      <w:spacing w:after="120"/>
      <w:ind w:left="2790"/>
    </w:pPr>
    <w:rPr>
      <w:rFonts w:ascii="Lato Regular" w:hAnsi="Lato Regular"/>
      <w:sz w:val="22"/>
      <w:szCs w:val="22"/>
    </w:rPr>
  </w:style>
  <w:style w:type="character" w:customStyle="1" w:styleId="BodyText2Char">
    <w:name w:val="Body Text 2 Char"/>
    <w:basedOn w:val="DefaultParagraphFont"/>
    <w:link w:val="BodyText2"/>
    <w:uiPriority w:val="99"/>
    <w:rsid w:val="00606B68"/>
    <w:rPr>
      <w:rFonts w:ascii="Lato Regular" w:hAnsi="Lato Regular"/>
      <w:sz w:val="22"/>
      <w:szCs w:val="22"/>
    </w:rPr>
  </w:style>
  <w:style w:type="character" w:customStyle="1" w:styleId="Heading2Char">
    <w:name w:val="Heading 2 Char"/>
    <w:basedOn w:val="DefaultParagraphFont"/>
    <w:link w:val="Heading2"/>
    <w:uiPriority w:val="9"/>
    <w:rsid w:val="00353C85"/>
    <w:rPr>
      <w:rFonts w:ascii="PT Sans" w:eastAsiaTheme="majorEastAsia" w:hAnsi="PT Sans" w:cstheme="majorBidi"/>
      <w:b/>
      <w:bCs/>
      <w:color w:val="00A99C"/>
      <w:sz w:val="40"/>
      <w:szCs w:val="40"/>
    </w:rPr>
  </w:style>
  <w:style w:type="character" w:customStyle="1" w:styleId="Heading3Char">
    <w:name w:val="Heading 3 Char"/>
    <w:basedOn w:val="DefaultParagraphFont"/>
    <w:link w:val="Heading3"/>
    <w:uiPriority w:val="9"/>
    <w:rsid w:val="00745354"/>
    <w:rPr>
      <w:rFonts w:ascii="PT Sans" w:eastAsiaTheme="majorEastAsia" w:hAnsi="PT Sans" w:cstheme="majorBidi"/>
      <w:b/>
      <w:bCs/>
      <w:color w:val="00A99C"/>
      <w:sz w:val="36"/>
      <w:szCs w:val="36"/>
    </w:rPr>
  </w:style>
  <w:style w:type="paragraph" w:styleId="BodyText3">
    <w:name w:val="Body Text 3"/>
    <w:basedOn w:val="Normal"/>
    <w:link w:val="BodyText3Char"/>
    <w:uiPriority w:val="99"/>
    <w:unhideWhenUsed/>
    <w:rsid w:val="00745354"/>
    <w:pPr>
      <w:suppressAutoHyphens/>
      <w:spacing w:after="120"/>
      <w:ind w:left="720" w:right="720"/>
    </w:pPr>
    <w:rPr>
      <w:rFonts w:ascii="Lato" w:hAnsi="Lato"/>
      <w:noProof/>
      <w:sz w:val="26"/>
      <w:szCs w:val="26"/>
    </w:rPr>
  </w:style>
  <w:style w:type="character" w:customStyle="1" w:styleId="BodyText3Char">
    <w:name w:val="Body Text 3 Char"/>
    <w:basedOn w:val="DefaultParagraphFont"/>
    <w:link w:val="BodyText3"/>
    <w:uiPriority w:val="99"/>
    <w:rsid w:val="00745354"/>
    <w:rPr>
      <w:rFonts w:ascii="Lato" w:hAnsi="Lato"/>
      <w:noProof/>
      <w:sz w:val="26"/>
      <w:szCs w:val="26"/>
    </w:rPr>
  </w:style>
  <w:style w:type="paragraph" w:styleId="Caption">
    <w:name w:val="caption"/>
    <w:basedOn w:val="Normal"/>
    <w:next w:val="Normal"/>
    <w:uiPriority w:val="35"/>
    <w:unhideWhenUsed/>
    <w:qFormat/>
    <w:rsid w:val="007A70C7"/>
    <w:pPr>
      <w:spacing w:after="200"/>
    </w:pPr>
    <w:rPr>
      <w:rFonts w:ascii="Lato Bold" w:hAnsi="Lato Bold"/>
      <w:bCs/>
      <w:color w:val="000000" w:themeColor="text1"/>
      <w:sz w:val="20"/>
      <w:szCs w:val="20"/>
    </w:rPr>
  </w:style>
  <w:style w:type="paragraph" w:customStyle="1" w:styleId="PhotoNumber">
    <w:name w:val="Photo Number"/>
    <w:basedOn w:val="Normal"/>
    <w:qFormat/>
    <w:rsid w:val="003770A4"/>
    <w:pPr>
      <w:jc w:val="center"/>
    </w:pPr>
    <w:rPr>
      <w:rFonts w:ascii="Lato Black" w:hAnsi="Lato Black"/>
      <w:color w:val="FFFFFF" w:themeColor="background1"/>
      <w:sz w:val="22"/>
      <w:szCs w:val="22"/>
    </w:rPr>
  </w:style>
  <w:style w:type="character" w:styleId="CommentReference">
    <w:name w:val="annotation reference"/>
    <w:basedOn w:val="DefaultParagraphFont"/>
    <w:uiPriority w:val="99"/>
    <w:semiHidden/>
    <w:unhideWhenUsed/>
    <w:rsid w:val="00523FD5"/>
    <w:rPr>
      <w:sz w:val="18"/>
      <w:szCs w:val="18"/>
    </w:rPr>
  </w:style>
  <w:style w:type="paragraph" w:styleId="CommentText">
    <w:name w:val="annotation text"/>
    <w:basedOn w:val="Normal"/>
    <w:link w:val="CommentTextChar"/>
    <w:uiPriority w:val="99"/>
    <w:semiHidden/>
    <w:unhideWhenUsed/>
    <w:rsid w:val="00523FD5"/>
  </w:style>
  <w:style w:type="character" w:customStyle="1" w:styleId="CommentTextChar">
    <w:name w:val="Comment Text Char"/>
    <w:basedOn w:val="DefaultParagraphFont"/>
    <w:link w:val="CommentText"/>
    <w:uiPriority w:val="99"/>
    <w:semiHidden/>
    <w:rsid w:val="00523FD5"/>
  </w:style>
  <w:style w:type="paragraph" w:styleId="CommentSubject">
    <w:name w:val="annotation subject"/>
    <w:basedOn w:val="CommentText"/>
    <w:next w:val="CommentText"/>
    <w:link w:val="CommentSubjectChar"/>
    <w:uiPriority w:val="99"/>
    <w:semiHidden/>
    <w:unhideWhenUsed/>
    <w:rsid w:val="00523FD5"/>
    <w:rPr>
      <w:b/>
      <w:bCs/>
      <w:sz w:val="20"/>
      <w:szCs w:val="20"/>
    </w:rPr>
  </w:style>
  <w:style w:type="character" w:customStyle="1" w:styleId="CommentSubjectChar">
    <w:name w:val="Comment Subject Char"/>
    <w:basedOn w:val="CommentTextChar"/>
    <w:link w:val="CommentSubject"/>
    <w:uiPriority w:val="99"/>
    <w:semiHidden/>
    <w:rsid w:val="00523FD5"/>
    <w:rPr>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53C85"/>
    <w:pPr>
      <w:keepNext/>
      <w:keepLines/>
      <w:spacing w:before="480" w:after="120"/>
      <w:ind w:left="3240"/>
      <w:outlineLvl w:val="0"/>
    </w:pPr>
    <w:rPr>
      <w:rFonts w:ascii="PT Sans" w:eastAsiaTheme="majorEastAsia" w:hAnsi="PT Sans" w:cstheme="majorBidi"/>
      <w:b/>
      <w:bCs/>
      <w:color w:val="00A99C"/>
      <w:sz w:val="40"/>
      <w:szCs w:val="32"/>
    </w:rPr>
  </w:style>
  <w:style w:type="paragraph" w:styleId="Heading2">
    <w:name w:val="heading 2"/>
    <w:basedOn w:val="Normal"/>
    <w:next w:val="Normal"/>
    <w:link w:val="Heading2Char"/>
    <w:uiPriority w:val="9"/>
    <w:unhideWhenUsed/>
    <w:qFormat/>
    <w:rsid w:val="00353C85"/>
    <w:pPr>
      <w:keepNext/>
      <w:keepLines/>
      <w:spacing w:after="120"/>
      <w:outlineLvl w:val="1"/>
    </w:pPr>
    <w:rPr>
      <w:rFonts w:ascii="PT Sans" w:eastAsiaTheme="majorEastAsia" w:hAnsi="PT Sans" w:cstheme="majorBidi"/>
      <w:b/>
      <w:bCs/>
      <w:color w:val="00A99C"/>
      <w:sz w:val="40"/>
      <w:szCs w:val="40"/>
    </w:rPr>
  </w:style>
  <w:style w:type="paragraph" w:styleId="Heading3">
    <w:name w:val="heading 3"/>
    <w:basedOn w:val="Normal"/>
    <w:next w:val="Normal"/>
    <w:link w:val="Heading3Char"/>
    <w:uiPriority w:val="9"/>
    <w:unhideWhenUsed/>
    <w:qFormat/>
    <w:rsid w:val="00745354"/>
    <w:pPr>
      <w:keepNext/>
      <w:keepLines/>
      <w:spacing w:before="360" w:after="120"/>
      <w:ind w:left="720" w:right="720"/>
      <w:outlineLvl w:val="2"/>
    </w:pPr>
    <w:rPr>
      <w:rFonts w:ascii="PT Sans" w:eastAsiaTheme="majorEastAsia" w:hAnsi="PT Sans" w:cstheme="majorBidi"/>
      <w:b/>
      <w:bCs/>
      <w:color w:val="00A99C"/>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641C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C641C0"/>
    <w:rPr>
      <w:rFonts w:ascii="Lucida Grande" w:hAnsi="Lucida Grande" w:cs="Lucida Grande"/>
      <w:sz w:val="18"/>
      <w:szCs w:val="18"/>
    </w:rPr>
  </w:style>
  <w:style w:type="paragraph" w:styleId="BodyText">
    <w:name w:val="Body Text"/>
    <w:basedOn w:val="Normal"/>
    <w:link w:val="BodyTextChar"/>
    <w:uiPriority w:val="99"/>
    <w:unhideWhenUsed/>
    <w:rsid w:val="00862955"/>
    <w:pPr>
      <w:tabs>
        <w:tab w:val="left" w:pos="360"/>
      </w:tabs>
      <w:spacing w:after="180"/>
      <w:ind w:left="2880"/>
    </w:pPr>
    <w:rPr>
      <w:rFonts w:ascii="Lato Regular" w:hAnsi="Lato Regular"/>
      <w:noProof/>
      <w:sz w:val="28"/>
      <w:szCs w:val="28"/>
    </w:rPr>
  </w:style>
  <w:style w:type="character" w:customStyle="1" w:styleId="BodyTextChar">
    <w:name w:val="Body Text Char"/>
    <w:basedOn w:val="DefaultParagraphFont"/>
    <w:link w:val="BodyText"/>
    <w:uiPriority w:val="99"/>
    <w:rsid w:val="00862955"/>
    <w:rPr>
      <w:rFonts w:ascii="Lato Regular" w:hAnsi="Lato Regular"/>
      <w:noProof/>
      <w:sz w:val="28"/>
      <w:szCs w:val="28"/>
    </w:rPr>
  </w:style>
  <w:style w:type="character" w:customStyle="1" w:styleId="Heading1Char">
    <w:name w:val="Heading 1 Char"/>
    <w:basedOn w:val="DefaultParagraphFont"/>
    <w:link w:val="Heading1"/>
    <w:uiPriority w:val="9"/>
    <w:rsid w:val="00353C85"/>
    <w:rPr>
      <w:rFonts w:ascii="PT Sans" w:eastAsiaTheme="majorEastAsia" w:hAnsi="PT Sans" w:cstheme="majorBidi"/>
      <w:b/>
      <w:bCs/>
      <w:color w:val="00A99C"/>
      <w:sz w:val="40"/>
      <w:szCs w:val="32"/>
    </w:rPr>
  </w:style>
  <w:style w:type="paragraph" w:styleId="DocumentMap">
    <w:name w:val="Document Map"/>
    <w:basedOn w:val="Normal"/>
    <w:link w:val="DocumentMapChar"/>
    <w:uiPriority w:val="99"/>
    <w:semiHidden/>
    <w:unhideWhenUsed/>
    <w:rsid w:val="00C641C0"/>
    <w:rPr>
      <w:rFonts w:ascii="Lucida Grande" w:hAnsi="Lucida Grande" w:cs="Lucida Grande"/>
    </w:rPr>
  </w:style>
  <w:style w:type="character" w:customStyle="1" w:styleId="DocumentMapChar">
    <w:name w:val="Document Map Char"/>
    <w:basedOn w:val="DefaultParagraphFont"/>
    <w:link w:val="DocumentMap"/>
    <w:uiPriority w:val="99"/>
    <w:semiHidden/>
    <w:rsid w:val="00C641C0"/>
    <w:rPr>
      <w:rFonts w:ascii="Lucida Grande" w:hAnsi="Lucida Grande" w:cs="Lucida Grande"/>
    </w:rPr>
  </w:style>
  <w:style w:type="paragraph" w:styleId="Header">
    <w:name w:val="header"/>
    <w:basedOn w:val="Normal"/>
    <w:next w:val="Heading1"/>
    <w:link w:val="HeaderChar"/>
    <w:uiPriority w:val="99"/>
    <w:unhideWhenUsed/>
    <w:rsid w:val="00507AE0"/>
    <w:pPr>
      <w:tabs>
        <w:tab w:val="center" w:pos="4320"/>
        <w:tab w:val="right" w:pos="8640"/>
      </w:tabs>
    </w:pPr>
    <w:rPr>
      <w:rFonts w:ascii="PT Sans Narrow" w:hAnsi="PT Sans Narrow"/>
      <w:b/>
      <w:color w:val="FFFFFF" w:themeColor="background1"/>
      <w:sz w:val="64"/>
      <w:szCs w:val="64"/>
    </w:rPr>
  </w:style>
  <w:style w:type="character" w:customStyle="1" w:styleId="HeaderChar">
    <w:name w:val="Header Char"/>
    <w:basedOn w:val="DefaultParagraphFont"/>
    <w:link w:val="Header"/>
    <w:uiPriority w:val="99"/>
    <w:rsid w:val="00507AE0"/>
    <w:rPr>
      <w:rFonts w:ascii="PT Sans Narrow" w:hAnsi="PT Sans Narrow"/>
      <w:b/>
      <w:color w:val="FFFFFF" w:themeColor="background1"/>
      <w:sz w:val="64"/>
      <w:szCs w:val="64"/>
    </w:rPr>
  </w:style>
  <w:style w:type="paragraph" w:styleId="Footer">
    <w:name w:val="footer"/>
    <w:basedOn w:val="Normal"/>
    <w:link w:val="FooterChar"/>
    <w:uiPriority w:val="99"/>
    <w:unhideWhenUsed/>
    <w:rsid w:val="00520848"/>
    <w:pPr>
      <w:tabs>
        <w:tab w:val="center" w:pos="4320"/>
        <w:tab w:val="right" w:pos="8640"/>
      </w:tabs>
      <w:jc w:val="center"/>
    </w:pPr>
    <w:rPr>
      <w:rFonts w:ascii="PT Sans" w:hAnsi="PT Sans"/>
      <w:b/>
      <w:noProof/>
      <w:color w:val="FFFFFF" w:themeColor="background1"/>
      <w:sz w:val="18"/>
      <w:szCs w:val="18"/>
    </w:rPr>
  </w:style>
  <w:style w:type="character" w:customStyle="1" w:styleId="FooterChar">
    <w:name w:val="Footer Char"/>
    <w:basedOn w:val="DefaultParagraphFont"/>
    <w:link w:val="Footer"/>
    <w:uiPriority w:val="99"/>
    <w:rsid w:val="00520848"/>
    <w:rPr>
      <w:rFonts w:ascii="PT Sans" w:hAnsi="PT Sans"/>
      <w:b/>
      <w:noProof/>
      <w:color w:val="FFFFFF" w:themeColor="background1"/>
      <w:sz w:val="18"/>
      <w:szCs w:val="18"/>
    </w:rPr>
  </w:style>
  <w:style w:type="paragraph" w:styleId="List">
    <w:name w:val="List"/>
    <w:basedOn w:val="Normal"/>
    <w:uiPriority w:val="99"/>
    <w:unhideWhenUsed/>
    <w:rsid w:val="00125E17"/>
    <w:pPr>
      <w:suppressAutoHyphens/>
      <w:spacing w:after="180"/>
      <w:ind w:left="3240"/>
    </w:pPr>
    <w:rPr>
      <w:rFonts w:ascii="Lato Regular" w:hAnsi="Lato Regular"/>
      <w:sz w:val="28"/>
    </w:rPr>
  </w:style>
  <w:style w:type="paragraph" w:styleId="BodyText2">
    <w:name w:val="Body Text 2"/>
    <w:basedOn w:val="Normal"/>
    <w:link w:val="BodyText2Char"/>
    <w:uiPriority w:val="99"/>
    <w:unhideWhenUsed/>
    <w:rsid w:val="00606B68"/>
    <w:pPr>
      <w:keepLines/>
      <w:suppressAutoHyphens/>
      <w:spacing w:after="120"/>
      <w:ind w:left="2790"/>
    </w:pPr>
    <w:rPr>
      <w:rFonts w:ascii="Lato Regular" w:hAnsi="Lato Regular"/>
      <w:sz w:val="22"/>
      <w:szCs w:val="22"/>
    </w:rPr>
  </w:style>
  <w:style w:type="character" w:customStyle="1" w:styleId="BodyText2Char">
    <w:name w:val="Body Text 2 Char"/>
    <w:basedOn w:val="DefaultParagraphFont"/>
    <w:link w:val="BodyText2"/>
    <w:uiPriority w:val="99"/>
    <w:rsid w:val="00606B68"/>
    <w:rPr>
      <w:rFonts w:ascii="Lato Regular" w:hAnsi="Lato Regular"/>
      <w:sz w:val="22"/>
      <w:szCs w:val="22"/>
    </w:rPr>
  </w:style>
  <w:style w:type="character" w:customStyle="1" w:styleId="Heading2Char">
    <w:name w:val="Heading 2 Char"/>
    <w:basedOn w:val="DefaultParagraphFont"/>
    <w:link w:val="Heading2"/>
    <w:uiPriority w:val="9"/>
    <w:rsid w:val="00353C85"/>
    <w:rPr>
      <w:rFonts w:ascii="PT Sans" w:eastAsiaTheme="majorEastAsia" w:hAnsi="PT Sans" w:cstheme="majorBidi"/>
      <w:b/>
      <w:bCs/>
      <w:color w:val="00A99C"/>
      <w:sz w:val="40"/>
      <w:szCs w:val="40"/>
    </w:rPr>
  </w:style>
  <w:style w:type="character" w:customStyle="1" w:styleId="Heading3Char">
    <w:name w:val="Heading 3 Char"/>
    <w:basedOn w:val="DefaultParagraphFont"/>
    <w:link w:val="Heading3"/>
    <w:uiPriority w:val="9"/>
    <w:rsid w:val="00745354"/>
    <w:rPr>
      <w:rFonts w:ascii="PT Sans" w:eastAsiaTheme="majorEastAsia" w:hAnsi="PT Sans" w:cstheme="majorBidi"/>
      <w:b/>
      <w:bCs/>
      <w:color w:val="00A99C"/>
      <w:sz w:val="36"/>
      <w:szCs w:val="36"/>
    </w:rPr>
  </w:style>
  <w:style w:type="paragraph" w:styleId="BodyText3">
    <w:name w:val="Body Text 3"/>
    <w:basedOn w:val="Normal"/>
    <w:link w:val="BodyText3Char"/>
    <w:uiPriority w:val="99"/>
    <w:unhideWhenUsed/>
    <w:rsid w:val="00745354"/>
    <w:pPr>
      <w:suppressAutoHyphens/>
      <w:spacing w:after="120"/>
      <w:ind w:left="720" w:right="720"/>
    </w:pPr>
    <w:rPr>
      <w:rFonts w:ascii="Lato" w:hAnsi="Lato"/>
      <w:noProof/>
      <w:sz w:val="26"/>
      <w:szCs w:val="26"/>
    </w:rPr>
  </w:style>
  <w:style w:type="character" w:customStyle="1" w:styleId="BodyText3Char">
    <w:name w:val="Body Text 3 Char"/>
    <w:basedOn w:val="DefaultParagraphFont"/>
    <w:link w:val="BodyText3"/>
    <w:uiPriority w:val="99"/>
    <w:rsid w:val="00745354"/>
    <w:rPr>
      <w:rFonts w:ascii="Lato" w:hAnsi="Lato"/>
      <w:noProof/>
      <w:sz w:val="26"/>
      <w:szCs w:val="26"/>
    </w:rPr>
  </w:style>
  <w:style w:type="paragraph" w:styleId="Caption">
    <w:name w:val="caption"/>
    <w:basedOn w:val="Normal"/>
    <w:next w:val="Normal"/>
    <w:uiPriority w:val="35"/>
    <w:unhideWhenUsed/>
    <w:qFormat/>
    <w:rsid w:val="007A70C7"/>
    <w:pPr>
      <w:spacing w:after="200"/>
    </w:pPr>
    <w:rPr>
      <w:rFonts w:ascii="Lato Bold" w:hAnsi="Lato Bold"/>
      <w:bCs/>
      <w:color w:val="000000" w:themeColor="text1"/>
      <w:sz w:val="20"/>
      <w:szCs w:val="20"/>
    </w:rPr>
  </w:style>
  <w:style w:type="paragraph" w:customStyle="1" w:styleId="PhotoNumber">
    <w:name w:val="Photo Number"/>
    <w:basedOn w:val="Normal"/>
    <w:qFormat/>
    <w:rsid w:val="003770A4"/>
    <w:pPr>
      <w:jc w:val="center"/>
    </w:pPr>
    <w:rPr>
      <w:rFonts w:ascii="Lato Black" w:hAnsi="Lato Black"/>
      <w:color w:val="FFFFFF" w:themeColor="background1"/>
      <w:sz w:val="22"/>
      <w:szCs w:val="22"/>
    </w:rPr>
  </w:style>
  <w:style w:type="character" w:styleId="CommentReference">
    <w:name w:val="annotation reference"/>
    <w:basedOn w:val="DefaultParagraphFont"/>
    <w:uiPriority w:val="99"/>
    <w:semiHidden/>
    <w:unhideWhenUsed/>
    <w:rsid w:val="00523FD5"/>
    <w:rPr>
      <w:sz w:val="18"/>
      <w:szCs w:val="18"/>
    </w:rPr>
  </w:style>
  <w:style w:type="paragraph" w:styleId="CommentText">
    <w:name w:val="annotation text"/>
    <w:basedOn w:val="Normal"/>
    <w:link w:val="CommentTextChar"/>
    <w:uiPriority w:val="99"/>
    <w:semiHidden/>
    <w:unhideWhenUsed/>
    <w:rsid w:val="00523FD5"/>
  </w:style>
  <w:style w:type="character" w:customStyle="1" w:styleId="CommentTextChar">
    <w:name w:val="Comment Text Char"/>
    <w:basedOn w:val="DefaultParagraphFont"/>
    <w:link w:val="CommentText"/>
    <w:uiPriority w:val="99"/>
    <w:semiHidden/>
    <w:rsid w:val="00523FD5"/>
  </w:style>
  <w:style w:type="paragraph" w:styleId="CommentSubject">
    <w:name w:val="annotation subject"/>
    <w:basedOn w:val="CommentText"/>
    <w:next w:val="CommentText"/>
    <w:link w:val="CommentSubjectChar"/>
    <w:uiPriority w:val="99"/>
    <w:semiHidden/>
    <w:unhideWhenUsed/>
    <w:rsid w:val="00523FD5"/>
    <w:rPr>
      <w:b/>
      <w:bCs/>
      <w:sz w:val="20"/>
      <w:szCs w:val="20"/>
    </w:rPr>
  </w:style>
  <w:style w:type="character" w:customStyle="1" w:styleId="CommentSubjectChar">
    <w:name w:val="Comment Subject Char"/>
    <w:basedOn w:val="CommentTextChar"/>
    <w:link w:val="CommentSubject"/>
    <w:uiPriority w:val="99"/>
    <w:semiHidden/>
    <w:rsid w:val="00523FD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1365596">
      <w:bodyDiv w:val="1"/>
      <w:marLeft w:val="0"/>
      <w:marRight w:val="0"/>
      <w:marTop w:val="0"/>
      <w:marBottom w:val="0"/>
      <w:divBdr>
        <w:top w:val="none" w:sz="0" w:space="0" w:color="auto"/>
        <w:left w:val="none" w:sz="0" w:space="0" w:color="auto"/>
        <w:bottom w:val="none" w:sz="0" w:space="0" w:color="auto"/>
        <w:right w:val="none" w:sz="0" w:space="0" w:color="auto"/>
      </w:divBdr>
    </w:div>
    <w:div w:id="1080718258">
      <w:bodyDiv w:val="1"/>
      <w:marLeft w:val="0"/>
      <w:marRight w:val="0"/>
      <w:marTop w:val="0"/>
      <w:marBottom w:val="0"/>
      <w:divBdr>
        <w:top w:val="none" w:sz="0" w:space="0" w:color="auto"/>
        <w:left w:val="none" w:sz="0" w:space="0" w:color="auto"/>
        <w:bottom w:val="none" w:sz="0" w:space="0" w:color="auto"/>
        <w:right w:val="none" w:sz="0" w:space="0" w:color="auto"/>
      </w:divBdr>
    </w:div>
    <w:div w:id="134539850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200"/>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footer" Target="footer1.xml"/><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raeostman:Downloads:BWB_template_B.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D1B465-213E-4847-A7E5-8BC12ACF74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BWB_template_B.dotx</Template>
  <TotalTime>5</TotalTime>
  <Pages>2</Pages>
  <Words>308</Words>
  <Characters>1756</Characters>
  <Application>Microsoft Macintosh Word</Application>
  <DocSecurity>0</DocSecurity>
  <Lines>14</Lines>
  <Paragraphs>4</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vt:lpstr>
      <vt:lpstr>        In our everyday lives, we make choices about what technologies use. Together, we</vt:lpstr>
    </vt:vector>
  </TitlesOfParts>
  <Company>EMGD</Company>
  <LinksUpToDate>false</LinksUpToDate>
  <CharactersWithSpaces>2060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Gordon</dc:creator>
  <cp:keywords/>
  <dc:description/>
  <cp:lastModifiedBy>Ali Jackson</cp:lastModifiedBy>
  <cp:revision>5</cp:revision>
  <cp:lastPrinted>2016-01-29T22:11:00Z</cp:lastPrinted>
  <dcterms:created xsi:type="dcterms:W3CDTF">2016-04-06T01:05:00Z</dcterms:created>
  <dcterms:modified xsi:type="dcterms:W3CDTF">2016-04-06T01:16:00Z</dcterms:modified>
</cp:coreProperties>
</file>